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C1E4" w14:textId="4AB5DA07" w:rsidR="00B433B1" w:rsidRPr="008A7268" w:rsidRDefault="00D97A2C" w:rsidP="00D26C85">
      <w:pPr>
        <w:spacing w:before="120"/>
        <w:ind w:left="900" w:hanging="900"/>
        <w:rPr>
          <w:sz w:val="22"/>
          <w:szCs w:val="22"/>
        </w:rPr>
      </w:pPr>
      <w:r w:rsidRPr="008A7268">
        <w:rPr>
          <w:sz w:val="22"/>
          <w:szCs w:val="22"/>
        </w:rPr>
        <w:t>F</w:t>
      </w:r>
      <w:r w:rsidR="00B43853">
        <w:rPr>
          <w:sz w:val="22"/>
          <w:szCs w:val="22"/>
        </w:rPr>
        <w:t>if</w:t>
      </w:r>
      <w:r w:rsidRPr="008A7268">
        <w:rPr>
          <w:sz w:val="22"/>
          <w:szCs w:val="22"/>
        </w:rPr>
        <w:t>th Session of the</w:t>
      </w:r>
      <w:r w:rsidR="00B433B1" w:rsidRPr="008A7268">
        <w:rPr>
          <w:sz w:val="22"/>
          <w:szCs w:val="22"/>
        </w:rPr>
        <w:t xml:space="preserve"> Assembly of SIDS DOCK</w:t>
      </w:r>
    </w:p>
    <w:p w14:paraId="21582F28" w14:textId="7931F823" w:rsidR="00B433B1" w:rsidRPr="008A7268" w:rsidRDefault="00D97A2C" w:rsidP="00D26C85">
      <w:pPr>
        <w:ind w:left="900" w:hanging="900"/>
        <w:rPr>
          <w:sz w:val="22"/>
          <w:szCs w:val="22"/>
        </w:rPr>
      </w:pPr>
      <w:r w:rsidRPr="008A7268">
        <w:rPr>
          <w:sz w:val="22"/>
          <w:szCs w:val="22"/>
        </w:rPr>
        <w:t>ECOSOC Chamber</w:t>
      </w:r>
    </w:p>
    <w:p w14:paraId="0D0942D7" w14:textId="5350200B" w:rsidR="0000664E" w:rsidRPr="008A7268" w:rsidRDefault="0000664E" w:rsidP="00D26C85">
      <w:pPr>
        <w:ind w:left="900" w:hanging="900"/>
        <w:rPr>
          <w:sz w:val="22"/>
          <w:szCs w:val="22"/>
        </w:rPr>
      </w:pPr>
      <w:r w:rsidRPr="008A7268">
        <w:rPr>
          <w:sz w:val="22"/>
          <w:szCs w:val="22"/>
        </w:rPr>
        <w:t>United Nations Headquarters</w:t>
      </w:r>
    </w:p>
    <w:p w14:paraId="43EA3557" w14:textId="5AEEA205" w:rsidR="0000664E" w:rsidRPr="008A7268" w:rsidRDefault="0000664E" w:rsidP="00D26C85">
      <w:pPr>
        <w:ind w:left="900" w:hanging="900"/>
        <w:rPr>
          <w:sz w:val="22"/>
          <w:szCs w:val="22"/>
        </w:rPr>
      </w:pPr>
      <w:r w:rsidRPr="008A7268">
        <w:rPr>
          <w:sz w:val="22"/>
          <w:szCs w:val="22"/>
        </w:rPr>
        <w:t>New York, NY 10017</w:t>
      </w:r>
    </w:p>
    <w:p w14:paraId="4F15D784" w14:textId="45EB847E" w:rsidR="00057ED4" w:rsidRPr="008A7268" w:rsidRDefault="0000664E" w:rsidP="00D26C85">
      <w:pPr>
        <w:ind w:left="900" w:hanging="900"/>
        <w:rPr>
          <w:sz w:val="22"/>
          <w:szCs w:val="22"/>
        </w:rPr>
      </w:pPr>
      <w:r w:rsidRPr="008A7268">
        <w:rPr>
          <w:sz w:val="22"/>
          <w:szCs w:val="22"/>
        </w:rPr>
        <w:t>2</w:t>
      </w:r>
      <w:r w:rsidR="00B43853">
        <w:rPr>
          <w:sz w:val="22"/>
          <w:szCs w:val="22"/>
        </w:rPr>
        <w:t>8</w:t>
      </w:r>
      <w:r w:rsidRPr="008A7268">
        <w:rPr>
          <w:sz w:val="22"/>
          <w:szCs w:val="22"/>
        </w:rPr>
        <w:t xml:space="preserve"> September 201</w:t>
      </w:r>
      <w:r w:rsidR="00B43853">
        <w:rPr>
          <w:sz w:val="22"/>
          <w:szCs w:val="22"/>
        </w:rPr>
        <w:t>9</w:t>
      </w:r>
    </w:p>
    <w:p w14:paraId="0ACB06BA" w14:textId="14650DE5" w:rsidR="007346AF" w:rsidRPr="008A7268" w:rsidRDefault="007346AF" w:rsidP="00D26C85">
      <w:pPr>
        <w:ind w:left="900" w:hanging="900"/>
        <w:rPr>
          <w:sz w:val="22"/>
          <w:szCs w:val="22"/>
        </w:rPr>
      </w:pPr>
      <w:r w:rsidRPr="008A7268">
        <w:rPr>
          <w:sz w:val="22"/>
          <w:szCs w:val="22"/>
        </w:rPr>
        <w:t xml:space="preserve">Agenda Item: </w:t>
      </w:r>
      <w:r w:rsidR="00B43853">
        <w:rPr>
          <w:sz w:val="22"/>
          <w:szCs w:val="22"/>
        </w:rPr>
        <w:t>12</w:t>
      </w:r>
    </w:p>
    <w:p w14:paraId="12EBB27D" w14:textId="2CDA7A34" w:rsidR="002E3A67" w:rsidRDefault="002E3A67" w:rsidP="00FE519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14:paraId="2FBEE097" w14:textId="77777777" w:rsidR="002E3A67" w:rsidRDefault="002E3A67" w:rsidP="00E4779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</w:p>
    <w:p w14:paraId="5269308D" w14:textId="472054F1" w:rsidR="00E4779D" w:rsidRPr="008A7268" w:rsidRDefault="000036D0" w:rsidP="008A726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 w:rsidRPr="008A7268">
        <w:rPr>
          <w:rFonts w:ascii="Times" w:hAnsi="Times" w:cs="Times"/>
          <w:b/>
          <w:bCs/>
        </w:rPr>
        <w:t>Decision on the</w:t>
      </w:r>
    </w:p>
    <w:p w14:paraId="27AE00E7" w14:textId="77777777" w:rsidR="00B43853" w:rsidRDefault="00B43853" w:rsidP="00B43853">
      <w:pPr>
        <w:jc w:val="center"/>
        <w:rPr>
          <w:b/>
          <w:bCs/>
          <w:lang w:val="en-JM"/>
        </w:rPr>
      </w:pPr>
      <w:r>
        <w:rPr>
          <w:rFonts w:ascii="Times" w:hAnsi="Times" w:cs="Times"/>
          <w:b/>
          <w:bCs/>
        </w:rPr>
        <w:t xml:space="preserve">SIDS DOCK </w:t>
      </w:r>
      <w:r w:rsidRPr="00F36337">
        <w:rPr>
          <w:b/>
          <w:lang w:val="en-JM"/>
        </w:rPr>
        <w:t xml:space="preserve">Work Programme </w:t>
      </w:r>
      <w:r>
        <w:rPr>
          <w:b/>
          <w:lang w:val="en-JM"/>
        </w:rPr>
        <w:t xml:space="preserve">On </w:t>
      </w:r>
      <w:bookmarkStart w:id="0" w:name="_Hlk20388813"/>
      <w:r>
        <w:rPr>
          <w:b/>
          <w:lang w:val="en-JM"/>
        </w:rPr>
        <w:t xml:space="preserve">The </w:t>
      </w:r>
      <w:r w:rsidRPr="00F36337">
        <w:rPr>
          <w:b/>
          <w:lang w:val="en-JM"/>
        </w:rPr>
        <w:t>Development Of An Organic Waste Management Sub-Sector</w:t>
      </w:r>
      <w:r w:rsidRPr="00F36337">
        <w:rPr>
          <w:b/>
          <w:bCs/>
          <w:lang w:val="en-JM"/>
        </w:rPr>
        <w:t xml:space="preserve"> In Small Island Developing States</w:t>
      </w:r>
      <w:r>
        <w:rPr>
          <w:b/>
          <w:bCs/>
          <w:lang w:val="en-JM"/>
        </w:rPr>
        <w:t xml:space="preserve"> (SIDS): </w:t>
      </w:r>
    </w:p>
    <w:p w14:paraId="34168584" w14:textId="52A04E65" w:rsidR="00B43853" w:rsidRPr="00F36337" w:rsidRDefault="00B43853" w:rsidP="00B43853">
      <w:pPr>
        <w:jc w:val="center"/>
        <w:rPr>
          <w:b/>
          <w:bCs/>
          <w:lang w:val="en-JM"/>
        </w:rPr>
      </w:pPr>
      <w:r w:rsidRPr="00F36337">
        <w:rPr>
          <w:b/>
          <w:bCs/>
          <w:lang w:val="en-JM"/>
        </w:rPr>
        <w:t>Energy Services From Organic Waste</w:t>
      </w:r>
      <w:r>
        <w:rPr>
          <w:b/>
          <w:bCs/>
          <w:lang w:val="en-JM"/>
        </w:rPr>
        <w:t xml:space="preserve"> - </w:t>
      </w:r>
      <w:r w:rsidRPr="00F36337">
        <w:rPr>
          <w:b/>
          <w:bCs/>
          <w:lang w:val="en-JM"/>
        </w:rPr>
        <w:t xml:space="preserve">Integrated Waste Management Solutions For Coastal, Marine And Freshwater Protection </w:t>
      </w:r>
    </w:p>
    <w:bookmarkEnd w:id="0"/>
    <w:p w14:paraId="2E93C928" w14:textId="31C529C7" w:rsidR="00A9447A" w:rsidRPr="00FE5190" w:rsidRDefault="00A9447A" w:rsidP="00B4385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  <w:iCs/>
        </w:rPr>
      </w:pPr>
    </w:p>
    <w:p w14:paraId="5FD3AB9E" w14:textId="651D42AD" w:rsidR="00254A6D" w:rsidRPr="00065AE2" w:rsidRDefault="00254A6D" w:rsidP="00254A6D">
      <w:pPr>
        <w:pStyle w:val="NormalWeb"/>
        <w:jc w:val="both"/>
        <w:rPr>
          <w:rFonts w:ascii="TimesNewRomanPS" w:hAnsi="TimesNewRomanPS"/>
          <w:i/>
          <w:iCs/>
        </w:rPr>
      </w:pPr>
      <w:r w:rsidRPr="00065AE2">
        <w:rPr>
          <w:rFonts w:ascii="TimesNewRomanPS" w:hAnsi="TimesNewRomanPS"/>
          <w:i/>
          <w:iCs/>
        </w:rPr>
        <w:t xml:space="preserve">The Assembly,  </w:t>
      </w:r>
    </w:p>
    <w:p w14:paraId="209D488D" w14:textId="30A9693E" w:rsidR="000F15AD" w:rsidRPr="003C4569" w:rsidRDefault="000F15AD" w:rsidP="007F75E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iCs/>
        </w:rPr>
      </w:pPr>
      <w:r w:rsidRPr="003C4569">
        <w:rPr>
          <w:rFonts w:ascii="Times" w:hAnsi="Times" w:cs="Times"/>
          <w:i/>
          <w:iCs/>
        </w:rPr>
        <w:t xml:space="preserve">Reaffirming </w:t>
      </w:r>
      <w:r w:rsidR="00B43853">
        <w:t>that the</w:t>
      </w:r>
      <w:r w:rsidR="00B43853" w:rsidRPr="00F36337">
        <w:rPr>
          <w:sz w:val="23"/>
          <w:szCs w:val="23"/>
          <w:lang w:val="en-JM"/>
        </w:rPr>
        <w:t xml:space="preserve"> transformation of the energy sectors of the various SIDS to be low-carbon, energy efficient, and primarily based on renewable energy sources represents a unique opportunity to achieve sustainable development as well as generating financial resources to invest in adaptation to climate change and continued sustainable development</w:t>
      </w:r>
      <w:r w:rsidR="0068267D">
        <w:t>;</w:t>
      </w:r>
    </w:p>
    <w:p w14:paraId="0F07FECB" w14:textId="2524803D" w:rsidR="004C1CF7" w:rsidRDefault="000F15AD" w:rsidP="007F75E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iCs/>
        </w:rPr>
      </w:pPr>
      <w:r w:rsidRPr="003C4569">
        <w:rPr>
          <w:rFonts w:ascii="Times" w:hAnsi="Times" w:cs="Times"/>
          <w:i/>
          <w:iCs/>
        </w:rPr>
        <w:t xml:space="preserve">Noting </w:t>
      </w:r>
      <w:r w:rsidR="00B47DF7">
        <w:rPr>
          <w:rFonts w:ascii="Times" w:hAnsi="Times" w:cs="Times"/>
          <w:iCs/>
        </w:rPr>
        <w:t xml:space="preserve">that </w:t>
      </w:r>
      <w:r w:rsidR="00B43853" w:rsidRPr="00F36337">
        <w:rPr>
          <w:lang w:val="en-JM"/>
        </w:rPr>
        <w:t xml:space="preserve">waste management was one of the priority areas of the Barbados Programme of Action (BPoA), no elaborated strategy was developed to help guide </w:t>
      </w:r>
      <w:r w:rsidR="00B43853">
        <w:rPr>
          <w:lang w:val="en-JM"/>
        </w:rPr>
        <w:t>SIDS</w:t>
      </w:r>
      <w:r w:rsidR="00B43853" w:rsidRPr="00F36337">
        <w:rPr>
          <w:lang w:val="en-JM"/>
        </w:rPr>
        <w:t xml:space="preserve"> in the implementation of sustainable waste management systems. Consequently, waste management is now emerging as a major concern for SIDS as the consequences become manifested in areas such as declining</w:t>
      </w:r>
      <w:r w:rsidR="00B43853">
        <w:rPr>
          <w:lang w:val="en-JM"/>
        </w:rPr>
        <w:t xml:space="preserve"> quality of the</w:t>
      </w:r>
      <w:r w:rsidR="00B43853" w:rsidRPr="00F36337">
        <w:rPr>
          <w:lang w:val="en-JM"/>
        </w:rPr>
        <w:t xml:space="preserve"> coastal environment, high level</w:t>
      </w:r>
      <w:r w:rsidR="00B43853">
        <w:rPr>
          <w:lang w:val="en-JM"/>
        </w:rPr>
        <w:t>s</w:t>
      </w:r>
      <w:r w:rsidR="00B43853" w:rsidRPr="00F36337">
        <w:rPr>
          <w:lang w:val="en-JM"/>
        </w:rPr>
        <w:t xml:space="preserve"> of nutrient</w:t>
      </w:r>
      <w:r w:rsidR="00B43853">
        <w:rPr>
          <w:lang w:val="en-JM"/>
        </w:rPr>
        <w:t>s</w:t>
      </w:r>
      <w:r w:rsidR="00B43853" w:rsidRPr="00F36337">
        <w:rPr>
          <w:lang w:val="en-JM"/>
        </w:rPr>
        <w:t xml:space="preserve"> accelerating the growth of algae on coral reefs, pollution of coastal aquifers</w:t>
      </w:r>
      <w:r w:rsidR="00B43853">
        <w:rPr>
          <w:lang w:val="en-JM"/>
        </w:rPr>
        <w:t xml:space="preserve"> and</w:t>
      </w:r>
      <w:r w:rsidR="00B43853" w:rsidRPr="00F36337">
        <w:rPr>
          <w:lang w:val="en-JM"/>
        </w:rPr>
        <w:t xml:space="preserve"> reduced fisheries habitat</w:t>
      </w:r>
      <w:r w:rsidR="00B43853">
        <w:rPr>
          <w:lang w:val="en-JM"/>
        </w:rPr>
        <w:t>s</w:t>
      </w:r>
      <w:r w:rsidR="00B43853" w:rsidRPr="00F36337">
        <w:rPr>
          <w:lang w:val="en-JM"/>
        </w:rPr>
        <w:t xml:space="preserve">, </w:t>
      </w:r>
      <w:r w:rsidR="00B43853">
        <w:rPr>
          <w:lang w:val="en-JM"/>
        </w:rPr>
        <w:t>all of which pose major</w:t>
      </w:r>
      <w:r w:rsidR="00B43853" w:rsidRPr="00F36337">
        <w:rPr>
          <w:lang w:val="en-JM"/>
        </w:rPr>
        <w:t xml:space="preserve"> threats to tourism</w:t>
      </w:r>
      <w:r w:rsidR="004C1CF7">
        <w:rPr>
          <w:rFonts w:ascii="Times" w:hAnsi="Times" w:cs="Times"/>
          <w:iCs/>
        </w:rPr>
        <w:t>;</w:t>
      </w:r>
    </w:p>
    <w:p w14:paraId="5D4DDC3D" w14:textId="3E184F05" w:rsidR="009029FF" w:rsidRDefault="003F3DBB" w:rsidP="00146E4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iCs/>
        </w:rPr>
      </w:pPr>
      <w:r w:rsidRPr="00146E4D">
        <w:rPr>
          <w:rFonts w:ascii="Times" w:hAnsi="Times" w:cs="Times"/>
          <w:i/>
          <w:iCs/>
        </w:rPr>
        <w:t>Noting further</w:t>
      </w:r>
      <w:r w:rsidR="004C1CF7">
        <w:rPr>
          <w:rFonts w:ascii="Times" w:hAnsi="Times" w:cs="Times"/>
          <w:iCs/>
        </w:rPr>
        <w:t xml:space="preserve"> </w:t>
      </w:r>
      <w:r w:rsidR="00F64748">
        <w:rPr>
          <w:rFonts w:ascii="Times" w:hAnsi="Times" w:cs="Times"/>
          <w:iCs/>
        </w:rPr>
        <w:t xml:space="preserve">with concern </w:t>
      </w:r>
      <w:r w:rsidR="00B47DF7">
        <w:rPr>
          <w:rFonts w:ascii="Times" w:hAnsi="Times" w:cs="Times"/>
          <w:iCs/>
        </w:rPr>
        <w:t xml:space="preserve">that </w:t>
      </w:r>
      <w:r w:rsidR="00B43853">
        <w:rPr>
          <w:rFonts w:ascii="Times" w:hAnsi="Times" w:cs="Times"/>
          <w:iCs/>
        </w:rPr>
        <w:t xml:space="preserve">there is </w:t>
      </w:r>
      <w:r w:rsidR="00B43853" w:rsidRPr="00F36337">
        <w:rPr>
          <w:lang w:val="en-JM"/>
        </w:rPr>
        <w:t>an urgent necessity for SIDS’ waste management experience to be studied in order to identify approaches that are more socially equitable, less costly to operate, more environmentally</w:t>
      </w:r>
      <w:r w:rsidR="00B43853">
        <w:rPr>
          <w:lang w:val="en-JM"/>
        </w:rPr>
        <w:t>-</w:t>
      </w:r>
      <w:r w:rsidR="00B43853" w:rsidRPr="00F36337">
        <w:rPr>
          <w:lang w:val="en-JM"/>
        </w:rPr>
        <w:t>friendly and less demanding on the limited land resources</w:t>
      </w:r>
      <w:r w:rsidR="007F75EA" w:rsidRPr="003C4569">
        <w:rPr>
          <w:rFonts w:ascii="Times" w:hAnsi="Times" w:cs="Times"/>
          <w:iCs/>
        </w:rPr>
        <w:t>;</w:t>
      </w:r>
    </w:p>
    <w:p w14:paraId="3412E446" w14:textId="6E8EC95E" w:rsidR="00EE521D" w:rsidRPr="008B3E22" w:rsidRDefault="003F3DBB" w:rsidP="00EE521D">
      <w:pPr>
        <w:jc w:val="both"/>
        <w:rPr>
          <w:bCs/>
        </w:rPr>
      </w:pPr>
      <w:r w:rsidRPr="00146E4D">
        <w:rPr>
          <w:rFonts w:ascii="Times" w:hAnsi="Times" w:cs="Times"/>
          <w:i/>
          <w:iCs/>
        </w:rPr>
        <w:t xml:space="preserve">Recognizing </w:t>
      </w:r>
      <w:r w:rsidR="00AE156A" w:rsidRPr="008B3E22">
        <w:rPr>
          <w:rFonts w:ascii="Times" w:hAnsi="Times" w:cs="Times"/>
          <w:iCs/>
        </w:rPr>
        <w:t xml:space="preserve">the adverse impacts </w:t>
      </w:r>
      <w:r w:rsidR="00B47DF7">
        <w:rPr>
          <w:rFonts w:ascii="Times" w:hAnsi="Times" w:cs="Times"/>
          <w:iCs/>
        </w:rPr>
        <w:t>of climate change</w:t>
      </w:r>
      <w:r w:rsidR="00AE156A" w:rsidRPr="008B3E22">
        <w:rPr>
          <w:rFonts w:ascii="Times" w:hAnsi="Times" w:cs="Times"/>
          <w:iCs/>
        </w:rPr>
        <w:t xml:space="preserve"> </w:t>
      </w:r>
      <w:r w:rsidR="008B3E22" w:rsidRPr="008B3E22">
        <w:rPr>
          <w:rFonts w:ascii="Times" w:hAnsi="Times" w:cs="Times"/>
          <w:iCs/>
        </w:rPr>
        <w:t xml:space="preserve">on </w:t>
      </w:r>
      <w:r w:rsidR="00AE156A" w:rsidRPr="008B3E22">
        <w:rPr>
          <w:rFonts w:ascii="Times" w:hAnsi="Times" w:cs="Times"/>
          <w:iCs/>
        </w:rPr>
        <w:t>agriculture, fisheries and availability of fresh water</w:t>
      </w:r>
      <w:r w:rsidR="008B3E22" w:rsidRPr="008B3E22">
        <w:rPr>
          <w:rFonts w:ascii="Times" w:hAnsi="Times" w:cs="Times"/>
          <w:iCs/>
        </w:rPr>
        <w:t xml:space="preserve">, </w:t>
      </w:r>
      <w:r w:rsidR="00EE521D" w:rsidRPr="008B3E22">
        <w:rPr>
          <w:bCs/>
        </w:rPr>
        <w:t xml:space="preserve">that </w:t>
      </w:r>
      <w:r w:rsidR="00EE521D">
        <w:rPr>
          <w:lang w:val="en-JM"/>
        </w:rPr>
        <w:t xml:space="preserve">waste-to-energy (WtE) </w:t>
      </w:r>
      <w:r w:rsidR="00EE521D" w:rsidRPr="00F36337">
        <w:rPr>
          <w:lang w:val="en-JM"/>
        </w:rPr>
        <w:t>projects as having the greatest potential to impact coastal environment quality and represents a system of agriculture with significant mitigation and adaptation potential, in addition to the socio-economic benefits, and a supplement/substitute for some farming communities who will be negatively impact</w:t>
      </w:r>
      <w:r w:rsidR="00EE521D">
        <w:rPr>
          <w:lang w:val="en-JM"/>
        </w:rPr>
        <w:t>ed</w:t>
      </w:r>
      <w:r w:rsidR="00EE521D" w:rsidRPr="00F36337">
        <w:rPr>
          <w:lang w:val="en-JM"/>
        </w:rPr>
        <w:t xml:space="preserve"> from factors such as sea level rise and water availability</w:t>
      </w:r>
      <w:r w:rsidR="00EE521D">
        <w:rPr>
          <w:lang w:val="en-JM"/>
        </w:rPr>
        <w:t>;</w:t>
      </w:r>
    </w:p>
    <w:p w14:paraId="4015A948" w14:textId="53CC2FD5" w:rsidR="00146E4D" w:rsidRPr="008B3E22" w:rsidRDefault="00146E4D" w:rsidP="00146E4D">
      <w:pPr>
        <w:jc w:val="both"/>
        <w:rPr>
          <w:rFonts w:ascii="Times" w:hAnsi="Times" w:cs="Times"/>
          <w:iCs/>
        </w:rPr>
      </w:pPr>
    </w:p>
    <w:p w14:paraId="466E0F07" w14:textId="0743611A" w:rsidR="00A6732B" w:rsidRDefault="00A6732B" w:rsidP="00146E4D">
      <w:pPr>
        <w:jc w:val="both"/>
        <w:rPr>
          <w:rFonts w:ascii="Times" w:hAnsi="Times" w:cs="Times"/>
          <w:iCs/>
        </w:rPr>
      </w:pPr>
    </w:p>
    <w:p w14:paraId="3EF0E8F4" w14:textId="03020E2F" w:rsidR="00A6732B" w:rsidRPr="008B3E22" w:rsidRDefault="008B3E22" w:rsidP="00146E4D">
      <w:pPr>
        <w:jc w:val="both"/>
        <w:rPr>
          <w:bCs/>
        </w:rPr>
      </w:pPr>
      <w:r w:rsidRPr="008B3E22">
        <w:rPr>
          <w:rFonts w:ascii="Times" w:hAnsi="Times" w:cs="Times"/>
          <w:i/>
          <w:iCs/>
        </w:rPr>
        <w:t>Recognizing further</w:t>
      </w:r>
      <w:r>
        <w:rPr>
          <w:rFonts w:ascii="Times" w:hAnsi="Times" w:cs="Times"/>
          <w:b/>
          <w:i/>
          <w:iCs/>
        </w:rPr>
        <w:t xml:space="preserve"> </w:t>
      </w:r>
    </w:p>
    <w:p w14:paraId="5E5F0F66" w14:textId="6D66B0B1" w:rsidR="00673910" w:rsidRPr="003F3DBB" w:rsidRDefault="00673910" w:rsidP="00146E4D">
      <w:pPr>
        <w:jc w:val="both"/>
      </w:pPr>
    </w:p>
    <w:p w14:paraId="522FD4AF" w14:textId="11A682E5" w:rsidR="00E07728" w:rsidRDefault="00146E4D" w:rsidP="00146E4D">
      <w:pPr>
        <w:widowControl w:val="0"/>
        <w:autoSpaceDE w:val="0"/>
        <w:autoSpaceDN w:val="0"/>
        <w:adjustRightInd w:val="0"/>
        <w:spacing w:after="240"/>
        <w:jc w:val="both"/>
        <w:rPr>
          <w:bCs/>
        </w:rPr>
      </w:pPr>
      <w:r w:rsidRPr="00146E4D">
        <w:rPr>
          <w:bCs/>
          <w:i/>
        </w:rPr>
        <w:t xml:space="preserve">Noting </w:t>
      </w:r>
      <w:r>
        <w:rPr>
          <w:bCs/>
        </w:rPr>
        <w:t xml:space="preserve">the </w:t>
      </w:r>
      <w:r w:rsidR="005E740B" w:rsidRPr="00F80285">
        <w:rPr>
          <w:bCs/>
        </w:rPr>
        <w:t>estimated global market for</w:t>
      </w:r>
      <w:r w:rsidR="00AE156A">
        <w:rPr>
          <w:bCs/>
        </w:rPr>
        <w:t xml:space="preserve"> plant derived</w:t>
      </w:r>
      <w:r w:rsidR="005E740B" w:rsidRPr="00F80285">
        <w:rPr>
          <w:bCs/>
        </w:rPr>
        <w:t xml:space="preserve"> dietary supplements </w:t>
      </w:r>
      <w:r w:rsidR="00E575AF">
        <w:rPr>
          <w:bCs/>
        </w:rPr>
        <w:t>is expected to</w:t>
      </w:r>
      <w:r w:rsidR="005E740B" w:rsidRPr="00F80285">
        <w:rPr>
          <w:bCs/>
        </w:rPr>
        <w:t xml:space="preserve"> reach some US</w:t>
      </w:r>
      <w:r w:rsidR="00EA6F0F">
        <w:rPr>
          <w:bCs/>
        </w:rPr>
        <w:t xml:space="preserve">D </w:t>
      </w:r>
      <w:r w:rsidR="005E740B" w:rsidRPr="00F80285">
        <w:rPr>
          <w:bCs/>
        </w:rPr>
        <w:t>300 Billion</w:t>
      </w:r>
      <w:r w:rsidR="00EA6F0F">
        <w:rPr>
          <w:bCs/>
        </w:rPr>
        <w:t>,</w:t>
      </w:r>
      <w:r w:rsidR="005E740B" w:rsidRPr="00F80285">
        <w:rPr>
          <w:bCs/>
        </w:rPr>
        <w:t xml:space="preserve"> by 2024</w:t>
      </w:r>
      <w:r w:rsidR="00E07728">
        <w:rPr>
          <w:bCs/>
        </w:rPr>
        <w:t>;</w:t>
      </w:r>
    </w:p>
    <w:p w14:paraId="0037B071" w14:textId="7D3B25DA" w:rsidR="008B3E22" w:rsidRDefault="00E575AF" w:rsidP="00146E4D">
      <w:pPr>
        <w:widowControl w:val="0"/>
        <w:autoSpaceDE w:val="0"/>
        <w:autoSpaceDN w:val="0"/>
        <w:adjustRightInd w:val="0"/>
        <w:spacing w:after="240"/>
        <w:jc w:val="both"/>
        <w:rPr>
          <w:bCs/>
        </w:rPr>
      </w:pPr>
      <w:r>
        <w:rPr>
          <w:bCs/>
          <w:i/>
        </w:rPr>
        <w:t xml:space="preserve">Noting </w:t>
      </w:r>
      <w:r w:rsidR="005A03CB">
        <w:rPr>
          <w:bCs/>
          <w:i/>
        </w:rPr>
        <w:t xml:space="preserve">further </w:t>
      </w:r>
      <w:r w:rsidR="00EA6F0F">
        <w:rPr>
          <w:bCs/>
        </w:rPr>
        <w:t xml:space="preserve">that </w:t>
      </w:r>
      <w:r w:rsidR="003F5F80" w:rsidRPr="003F5F80">
        <w:rPr>
          <w:bCs/>
        </w:rPr>
        <w:t>SIDS</w:t>
      </w:r>
      <w:r w:rsidR="00EA6F0F">
        <w:rPr>
          <w:bCs/>
        </w:rPr>
        <w:t>,</w:t>
      </w:r>
      <w:r w:rsidR="003F5F80" w:rsidRPr="003F5F80">
        <w:rPr>
          <w:bCs/>
        </w:rPr>
        <w:t xml:space="preserve"> </w:t>
      </w:r>
      <w:r w:rsidR="007F5D25">
        <w:rPr>
          <w:bCs/>
        </w:rPr>
        <w:t>through</w:t>
      </w:r>
      <w:r w:rsidR="003F5F80" w:rsidRPr="003F5F80">
        <w:rPr>
          <w:bCs/>
        </w:rPr>
        <w:t xml:space="preserve"> small</w:t>
      </w:r>
      <w:r w:rsidR="00EA6F0F">
        <w:rPr>
          <w:bCs/>
        </w:rPr>
        <w:t>-</w:t>
      </w:r>
      <w:r w:rsidR="003F5F80" w:rsidRPr="003F5F80">
        <w:rPr>
          <w:bCs/>
        </w:rPr>
        <w:t>scale/</w:t>
      </w:r>
      <w:r w:rsidR="005A03CB" w:rsidRPr="003F5F80">
        <w:rPr>
          <w:bCs/>
        </w:rPr>
        <w:t>community-based</w:t>
      </w:r>
      <w:r w:rsidR="003F5F80">
        <w:rPr>
          <w:bCs/>
        </w:rPr>
        <w:t xml:space="preserve"> </w:t>
      </w:r>
      <w:r w:rsidR="00E07728">
        <w:rPr>
          <w:bCs/>
        </w:rPr>
        <w:t>production</w:t>
      </w:r>
      <w:r w:rsidR="00EA6F0F">
        <w:rPr>
          <w:bCs/>
        </w:rPr>
        <w:t>,</w:t>
      </w:r>
      <w:r w:rsidR="007F5D25">
        <w:rPr>
          <w:bCs/>
        </w:rPr>
        <w:t xml:space="preserve"> provides</w:t>
      </w:r>
      <w:r w:rsidR="00E07728">
        <w:rPr>
          <w:bCs/>
        </w:rPr>
        <w:t xml:space="preserve"> small quantities </w:t>
      </w:r>
      <w:r w:rsidR="003A6535">
        <w:rPr>
          <w:bCs/>
        </w:rPr>
        <w:t xml:space="preserve">of plant derived raw products </w:t>
      </w:r>
      <w:r w:rsidR="00E07728">
        <w:rPr>
          <w:bCs/>
        </w:rPr>
        <w:t xml:space="preserve">with high value </w:t>
      </w:r>
      <w:r w:rsidR="003F5F80">
        <w:rPr>
          <w:bCs/>
        </w:rPr>
        <w:t xml:space="preserve">to the global market </w:t>
      </w:r>
      <w:r w:rsidR="00E07728">
        <w:rPr>
          <w:bCs/>
        </w:rPr>
        <w:t xml:space="preserve">primarily through transactions that </w:t>
      </w:r>
      <w:r w:rsidR="007F5D25">
        <w:rPr>
          <w:bCs/>
        </w:rPr>
        <w:t>accrue</w:t>
      </w:r>
      <w:r w:rsidR="00E07728">
        <w:rPr>
          <w:bCs/>
        </w:rPr>
        <w:t xml:space="preserve"> </w:t>
      </w:r>
      <w:r w:rsidR="007F5D25">
        <w:rPr>
          <w:bCs/>
        </w:rPr>
        <w:t xml:space="preserve">limited economic </w:t>
      </w:r>
      <w:r w:rsidR="00E07728">
        <w:rPr>
          <w:bCs/>
        </w:rPr>
        <w:t>value to producer and country</w:t>
      </w:r>
      <w:r w:rsidR="007F5D25">
        <w:rPr>
          <w:bCs/>
        </w:rPr>
        <w:t xml:space="preserve">; </w:t>
      </w:r>
    </w:p>
    <w:p w14:paraId="0C3673EE" w14:textId="290B0FEE" w:rsidR="00146E4D" w:rsidRDefault="008B3E22" w:rsidP="00146E4D">
      <w:pPr>
        <w:widowControl w:val="0"/>
        <w:autoSpaceDE w:val="0"/>
        <w:autoSpaceDN w:val="0"/>
        <w:adjustRightInd w:val="0"/>
        <w:spacing w:after="240"/>
        <w:jc w:val="both"/>
        <w:rPr>
          <w:bCs/>
        </w:rPr>
      </w:pPr>
      <w:r w:rsidRPr="008B3E22">
        <w:rPr>
          <w:bCs/>
          <w:i/>
        </w:rPr>
        <w:t>Str</w:t>
      </w:r>
      <w:r w:rsidR="003F5F80" w:rsidRPr="008B3E22">
        <w:rPr>
          <w:bCs/>
          <w:i/>
        </w:rPr>
        <w:t>essing</w:t>
      </w:r>
      <w:r w:rsidR="003F5F80">
        <w:rPr>
          <w:bCs/>
          <w:i/>
        </w:rPr>
        <w:t xml:space="preserve"> </w:t>
      </w:r>
      <w:r w:rsidR="003F5F80" w:rsidRPr="003F5F80">
        <w:rPr>
          <w:bCs/>
        </w:rPr>
        <w:t xml:space="preserve">the </w:t>
      </w:r>
      <w:r w:rsidR="003F5F80">
        <w:rPr>
          <w:bCs/>
        </w:rPr>
        <w:t xml:space="preserve">need to urgently heighten the awareness </w:t>
      </w:r>
      <w:r w:rsidR="00F64748">
        <w:rPr>
          <w:bCs/>
        </w:rPr>
        <w:t>of the value of botanical and herbal supplement</w:t>
      </w:r>
      <w:r w:rsidR="00B47DF7">
        <w:rPr>
          <w:bCs/>
        </w:rPr>
        <w:t>s</w:t>
      </w:r>
      <w:r w:rsidR="00E575AF">
        <w:rPr>
          <w:bCs/>
        </w:rPr>
        <w:t xml:space="preserve"> within SIDS</w:t>
      </w:r>
      <w:r w:rsidR="00F64748">
        <w:rPr>
          <w:bCs/>
        </w:rPr>
        <w:t xml:space="preserve">, and the need to </w:t>
      </w:r>
      <w:r w:rsidR="007F5D25">
        <w:rPr>
          <w:bCs/>
        </w:rPr>
        <w:t xml:space="preserve">increase protection of plant biodiversity; </w:t>
      </w:r>
    </w:p>
    <w:p w14:paraId="6B3C3756" w14:textId="3C68FA79" w:rsidR="00F64748" w:rsidRPr="003F5F80" w:rsidRDefault="00F64748" w:rsidP="00146E4D">
      <w:pPr>
        <w:widowControl w:val="0"/>
        <w:autoSpaceDE w:val="0"/>
        <w:autoSpaceDN w:val="0"/>
        <w:adjustRightInd w:val="0"/>
        <w:spacing w:after="240"/>
        <w:jc w:val="both"/>
        <w:rPr>
          <w:bCs/>
        </w:rPr>
      </w:pPr>
      <w:r w:rsidRPr="00F64748">
        <w:rPr>
          <w:bCs/>
          <w:i/>
        </w:rPr>
        <w:t>Recognizing</w:t>
      </w:r>
      <w:r>
        <w:rPr>
          <w:bCs/>
        </w:rPr>
        <w:t xml:space="preserve"> the </w:t>
      </w:r>
      <w:r w:rsidR="007F5D25">
        <w:rPr>
          <w:bCs/>
        </w:rPr>
        <w:t>opportunity for SIDS to have significant presence</w:t>
      </w:r>
      <w:r w:rsidR="00D14B07">
        <w:rPr>
          <w:bCs/>
        </w:rPr>
        <w:t xml:space="preserve"> as a reliable </w:t>
      </w:r>
      <w:r w:rsidR="008B3E22">
        <w:rPr>
          <w:bCs/>
        </w:rPr>
        <w:t>s</w:t>
      </w:r>
      <w:r w:rsidR="00D14B07">
        <w:rPr>
          <w:bCs/>
        </w:rPr>
        <w:t>upplier</w:t>
      </w:r>
      <w:r w:rsidR="007F5D25">
        <w:rPr>
          <w:bCs/>
        </w:rPr>
        <w:t xml:space="preserve"> of high value components into the </w:t>
      </w:r>
      <w:r w:rsidR="005A03CB">
        <w:rPr>
          <w:rFonts w:ascii="Times" w:hAnsi="Times" w:cs="Times"/>
          <w:iCs/>
        </w:rPr>
        <w:t xml:space="preserve">global botanical/herbal </w:t>
      </w:r>
      <w:r w:rsidR="00B25CCE">
        <w:rPr>
          <w:rFonts w:ascii="Times" w:hAnsi="Times" w:cs="Times"/>
          <w:iCs/>
        </w:rPr>
        <w:t>market</w:t>
      </w:r>
      <w:r w:rsidR="009B4B5E">
        <w:rPr>
          <w:bCs/>
        </w:rPr>
        <w:t>;</w:t>
      </w:r>
    </w:p>
    <w:p w14:paraId="4AF77C44" w14:textId="6E5682FD" w:rsidR="009029FF" w:rsidRPr="00CC57EB" w:rsidRDefault="009C2600" w:rsidP="007F75E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iCs/>
        </w:rPr>
      </w:pPr>
      <w:r w:rsidRPr="00CC57EB">
        <w:rPr>
          <w:rFonts w:ascii="Times" w:hAnsi="Times" w:cs="Times"/>
          <w:i/>
          <w:iCs/>
        </w:rPr>
        <w:t>Welcoming</w:t>
      </w:r>
      <w:r w:rsidRPr="00CC57EB">
        <w:rPr>
          <w:rFonts w:ascii="Times" w:hAnsi="Times" w:cs="Times"/>
          <w:iCs/>
        </w:rPr>
        <w:t xml:space="preserve"> the initiative to </w:t>
      </w:r>
      <w:r w:rsidR="00F64748">
        <w:rPr>
          <w:rFonts w:ascii="Times" w:hAnsi="Times" w:cs="Times"/>
          <w:iCs/>
        </w:rPr>
        <w:t>develop</w:t>
      </w:r>
      <w:r w:rsidR="00B25CCE">
        <w:rPr>
          <w:rFonts w:ascii="Times" w:hAnsi="Times" w:cs="Times"/>
          <w:iCs/>
        </w:rPr>
        <w:t xml:space="preserve"> </w:t>
      </w:r>
      <w:r w:rsidR="00B25CCE">
        <w:rPr>
          <w:bCs/>
        </w:rPr>
        <w:t>a successful natural products industry</w:t>
      </w:r>
      <w:r w:rsidR="00F64748">
        <w:rPr>
          <w:rFonts w:ascii="Times" w:hAnsi="Times" w:cs="Times"/>
          <w:iCs/>
        </w:rPr>
        <w:t xml:space="preserve">, </w:t>
      </w:r>
      <w:r w:rsidR="00B25CCE">
        <w:rPr>
          <w:rFonts w:ascii="Times" w:hAnsi="Times" w:cs="Times"/>
          <w:iCs/>
        </w:rPr>
        <w:t>with particular emphasis on</w:t>
      </w:r>
      <w:r w:rsidR="00D14B07">
        <w:rPr>
          <w:rFonts w:ascii="Times" w:hAnsi="Times" w:cs="Times"/>
          <w:iCs/>
        </w:rPr>
        <w:t xml:space="preserve"> high value,</w:t>
      </w:r>
      <w:r w:rsidR="00B25CCE">
        <w:rPr>
          <w:rFonts w:ascii="Times" w:hAnsi="Times" w:cs="Times"/>
          <w:iCs/>
        </w:rPr>
        <w:t xml:space="preserve"> </w:t>
      </w:r>
      <w:r w:rsidR="00D14B07">
        <w:rPr>
          <w:bCs/>
        </w:rPr>
        <w:t xml:space="preserve">quality, accompanied by </w:t>
      </w:r>
      <w:r w:rsidR="00B25CCE">
        <w:rPr>
          <w:bCs/>
        </w:rPr>
        <w:t>claims, cyber and i</w:t>
      </w:r>
      <w:r w:rsidR="00B25CCE" w:rsidRPr="009B4B5E">
        <w:rPr>
          <w:bCs/>
        </w:rPr>
        <w:t>ntellectual property</w:t>
      </w:r>
      <w:r w:rsidR="00D14B07">
        <w:rPr>
          <w:bCs/>
        </w:rPr>
        <w:t xml:space="preserve"> protection</w:t>
      </w:r>
      <w:r w:rsidR="00E575AF">
        <w:rPr>
          <w:bCs/>
        </w:rPr>
        <w:t xml:space="preserve">; </w:t>
      </w:r>
    </w:p>
    <w:p w14:paraId="0ADD43E4" w14:textId="39473C78" w:rsidR="0052306A" w:rsidRPr="00A25968" w:rsidRDefault="00A25968" w:rsidP="007F75EA">
      <w:pPr>
        <w:widowControl w:val="0"/>
        <w:autoSpaceDE w:val="0"/>
        <w:autoSpaceDN w:val="0"/>
        <w:adjustRightInd w:val="0"/>
        <w:spacing w:after="240"/>
        <w:jc w:val="both"/>
      </w:pPr>
      <w:r>
        <w:rPr>
          <w:rFonts w:ascii="Times" w:hAnsi="Times" w:cs="Times"/>
          <w:i/>
          <w:iCs/>
        </w:rPr>
        <w:t>Acting within its authority, d</w:t>
      </w:r>
      <w:r w:rsidR="0052306A" w:rsidRPr="00A25968">
        <w:rPr>
          <w:rFonts w:ascii="Times" w:hAnsi="Times" w:cs="Times"/>
          <w:i/>
          <w:iCs/>
        </w:rPr>
        <w:t>ecides to</w:t>
      </w:r>
      <w:r w:rsidRPr="00A25968">
        <w:rPr>
          <w:rFonts w:ascii="Times" w:hAnsi="Times" w:cs="Times"/>
          <w:i/>
          <w:iCs/>
        </w:rPr>
        <w:t>:</w:t>
      </w:r>
      <w:r w:rsidR="0052306A" w:rsidRPr="00A25968">
        <w:rPr>
          <w:rFonts w:ascii="Times" w:hAnsi="Times" w:cs="Times"/>
          <w:i/>
          <w:iCs/>
        </w:rPr>
        <w:t xml:space="preserve"> </w:t>
      </w:r>
    </w:p>
    <w:p w14:paraId="6B8BDCBC" w14:textId="77777777" w:rsidR="00EA6F0F" w:rsidRDefault="00A25968" w:rsidP="00EA6F0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iCs/>
        </w:rPr>
      </w:pPr>
      <w:r w:rsidRPr="00885134">
        <w:rPr>
          <w:rFonts w:ascii="Times" w:hAnsi="Times" w:cs="Times"/>
          <w:iCs/>
        </w:rPr>
        <w:t>Adopt</w:t>
      </w:r>
      <w:r w:rsidR="0052306A" w:rsidRPr="00885134">
        <w:rPr>
          <w:rFonts w:ascii="Times" w:hAnsi="Times" w:cs="Times"/>
          <w:iCs/>
        </w:rPr>
        <w:t xml:space="preserve"> the </w:t>
      </w:r>
      <w:r w:rsidR="00885134" w:rsidRPr="00885134">
        <w:rPr>
          <w:rFonts w:ascii="Times" w:hAnsi="Times" w:cs="Times"/>
          <w:iCs/>
        </w:rPr>
        <w:t xml:space="preserve">proposal for </w:t>
      </w:r>
      <w:r w:rsidR="00B25CCE" w:rsidRPr="00B25CCE">
        <w:rPr>
          <w:rFonts w:ascii="Times" w:hAnsi="Times" w:cs="Times"/>
          <w:i/>
          <w:iCs/>
        </w:rPr>
        <w:t>A</w:t>
      </w:r>
      <w:r w:rsidR="00EA6F0F">
        <w:rPr>
          <w:rFonts w:ascii="Times" w:hAnsi="Times" w:cs="Times"/>
          <w:i/>
          <w:iCs/>
        </w:rPr>
        <w:t xml:space="preserve"> SIDS DOCK IWON</w:t>
      </w:r>
      <w:r w:rsidR="00B25CCE" w:rsidRPr="00B25CCE">
        <w:rPr>
          <w:rFonts w:ascii="Times" w:hAnsi="Times" w:cs="Times"/>
          <w:i/>
          <w:iCs/>
        </w:rPr>
        <w:t xml:space="preserve"> Pilot Initiative on Developing a Successful Natural Products Industry:</w:t>
      </w:r>
      <w:r w:rsidR="00885134" w:rsidRPr="00B25CCE">
        <w:rPr>
          <w:rFonts w:ascii="Times" w:hAnsi="Times" w:cs="Times"/>
          <w:i/>
          <w:iCs/>
        </w:rPr>
        <w:t xml:space="preserve"> </w:t>
      </w:r>
      <w:r w:rsidR="00B25CCE">
        <w:rPr>
          <w:bCs/>
          <w:i/>
        </w:rPr>
        <w:t>Quality, Claims, Cyber and Intellectual P</w:t>
      </w:r>
      <w:r w:rsidR="00B25CCE" w:rsidRPr="00B25CCE">
        <w:rPr>
          <w:bCs/>
          <w:i/>
        </w:rPr>
        <w:t>roperty</w:t>
      </w:r>
      <w:r w:rsidR="00B25CCE">
        <w:rPr>
          <w:rFonts w:ascii="Times" w:hAnsi="Times" w:cs="Times"/>
          <w:iCs/>
        </w:rPr>
        <w:t xml:space="preserve">, </w:t>
      </w:r>
      <w:r w:rsidRPr="00885134">
        <w:rPr>
          <w:rFonts w:ascii="Times" w:hAnsi="Times" w:cs="Times"/>
          <w:iCs/>
        </w:rPr>
        <w:t>as c</w:t>
      </w:r>
      <w:r w:rsidR="00B25CCE">
        <w:rPr>
          <w:rFonts w:ascii="Times" w:hAnsi="Times" w:cs="Times"/>
          <w:iCs/>
        </w:rPr>
        <w:t>ontained in Document N</w:t>
      </w:r>
      <w:r w:rsidR="00885134" w:rsidRPr="00885134">
        <w:rPr>
          <w:rFonts w:ascii="Times" w:hAnsi="Times" w:cs="Times"/>
          <w:iCs/>
        </w:rPr>
        <w:t>umber A/4/</w:t>
      </w:r>
      <w:r w:rsidR="00B25CCE">
        <w:rPr>
          <w:rFonts w:ascii="Times" w:hAnsi="Times" w:cs="Times"/>
          <w:iCs/>
        </w:rPr>
        <w:t>8</w:t>
      </w:r>
      <w:r w:rsidR="00331DAC" w:rsidRPr="00885134">
        <w:rPr>
          <w:rFonts w:ascii="Times" w:hAnsi="Times" w:cs="Times"/>
          <w:iCs/>
        </w:rPr>
        <w:t>;</w:t>
      </w:r>
    </w:p>
    <w:p w14:paraId="2B09149D" w14:textId="1555A4A3" w:rsidR="00331DAC" w:rsidRPr="00EA6F0F" w:rsidRDefault="00331DAC" w:rsidP="00EA6F0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iCs/>
        </w:rPr>
      </w:pPr>
      <w:r w:rsidRPr="00EA6F0F">
        <w:rPr>
          <w:rFonts w:ascii="Times" w:hAnsi="Times" w:cs="Times"/>
          <w:iCs/>
        </w:rPr>
        <w:t xml:space="preserve">Mandate the Secretariat to </w:t>
      </w:r>
      <w:r w:rsidR="00885134" w:rsidRPr="00EA6F0F">
        <w:rPr>
          <w:rFonts w:ascii="Times" w:hAnsi="Times" w:cs="Times"/>
          <w:iCs/>
        </w:rPr>
        <w:t xml:space="preserve">work closely with </w:t>
      </w:r>
      <w:r w:rsidR="00EA6F0F" w:rsidRPr="00EA6F0F">
        <w:rPr>
          <w:rFonts w:ascii="Times" w:hAnsi="Times" w:cs="Times"/>
          <w:iCs/>
        </w:rPr>
        <w:t xml:space="preserve">the </w:t>
      </w:r>
      <w:r w:rsidR="00B25CCE" w:rsidRPr="00EA6F0F">
        <w:rPr>
          <w:rFonts w:ascii="Times" w:hAnsi="Times" w:cs="Times"/>
          <w:iCs/>
        </w:rPr>
        <w:t>IWON</w:t>
      </w:r>
      <w:r w:rsidR="00FE5190" w:rsidRPr="00EA6F0F">
        <w:rPr>
          <w:rFonts w:ascii="Times" w:hAnsi="Times" w:cs="Times"/>
          <w:iCs/>
        </w:rPr>
        <w:t xml:space="preserve"> to solidify its partnership with the Law Firm of </w:t>
      </w:r>
      <w:r w:rsidR="00EA6F0F" w:rsidRPr="004B3D3B">
        <w:t>Rivkin Radler LLP, Ullman, Shapiro and Ullman, LLP</w:t>
      </w:r>
      <w:r w:rsidR="00FE5190" w:rsidRPr="00EA6F0F">
        <w:rPr>
          <w:rFonts w:ascii="Times" w:hAnsi="Times" w:cs="Times"/>
          <w:iCs/>
        </w:rPr>
        <w:t>, and to begin the implementation of the initiative</w:t>
      </w:r>
      <w:r w:rsidR="00EA6F0F">
        <w:rPr>
          <w:rFonts w:ascii="Times" w:hAnsi="Times" w:cs="Times"/>
          <w:iCs/>
        </w:rPr>
        <w:t>,</w:t>
      </w:r>
      <w:r w:rsidR="007F75EA" w:rsidRPr="00EA6F0F">
        <w:rPr>
          <w:rFonts w:ascii="Times" w:hAnsi="Times" w:cs="Times"/>
          <w:iCs/>
        </w:rPr>
        <w:t xml:space="preserve"> and</w:t>
      </w:r>
      <w:r w:rsidR="00EA6F0F">
        <w:rPr>
          <w:rFonts w:ascii="Times" w:hAnsi="Times" w:cs="Times"/>
          <w:iCs/>
        </w:rPr>
        <w:t>;</w:t>
      </w:r>
    </w:p>
    <w:p w14:paraId="45542969" w14:textId="3302239E" w:rsidR="00331DAC" w:rsidRPr="00885134" w:rsidRDefault="00331DAC" w:rsidP="007F75E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iCs/>
        </w:rPr>
      </w:pPr>
      <w:r w:rsidRPr="00885134">
        <w:rPr>
          <w:rFonts w:ascii="Times" w:hAnsi="Times" w:cs="Times"/>
          <w:iCs/>
        </w:rPr>
        <w:t xml:space="preserve">Further mandates the </w:t>
      </w:r>
      <w:r w:rsidR="00FE5190">
        <w:rPr>
          <w:rFonts w:ascii="Times" w:hAnsi="Times" w:cs="Times"/>
          <w:iCs/>
        </w:rPr>
        <w:t>IWON</w:t>
      </w:r>
      <w:r w:rsidRPr="00885134">
        <w:rPr>
          <w:rFonts w:ascii="Times" w:hAnsi="Times" w:cs="Times"/>
          <w:iCs/>
        </w:rPr>
        <w:t xml:space="preserve"> to </w:t>
      </w:r>
      <w:r w:rsidR="00885134">
        <w:rPr>
          <w:rFonts w:ascii="Times" w:hAnsi="Times" w:cs="Times"/>
          <w:iCs/>
        </w:rPr>
        <w:t xml:space="preserve">continue to </w:t>
      </w:r>
      <w:r w:rsidRPr="00885134">
        <w:rPr>
          <w:rFonts w:ascii="Times" w:hAnsi="Times" w:cs="Times"/>
          <w:iCs/>
        </w:rPr>
        <w:t>consult</w:t>
      </w:r>
      <w:r w:rsidR="00246DE5">
        <w:rPr>
          <w:rFonts w:ascii="Times" w:hAnsi="Times" w:cs="Times"/>
          <w:iCs/>
        </w:rPr>
        <w:t xml:space="preserve"> </w:t>
      </w:r>
      <w:r w:rsidR="00246DE5" w:rsidRPr="00885134">
        <w:rPr>
          <w:rFonts w:ascii="Times" w:hAnsi="Times" w:cs="Times"/>
          <w:iCs/>
        </w:rPr>
        <w:t>with</w:t>
      </w:r>
      <w:r w:rsidR="00246DE5">
        <w:rPr>
          <w:rFonts w:ascii="Times" w:hAnsi="Times" w:cs="Times"/>
          <w:iCs/>
        </w:rPr>
        <w:t>,</w:t>
      </w:r>
      <w:r w:rsidRPr="00885134">
        <w:rPr>
          <w:rFonts w:ascii="Times" w:hAnsi="Times" w:cs="Times"/>
          <w:iCs/>
        </w:rPr>
        <w:t xml:space="preserve"> </w:t>
      </w:r>
      <w:r w:rsidR="00246DE5">
        <w:rPr>
          <w:rFonts w:ascii="Times" w:hAnsi="Times" w:cs="Times"/>
          <w:iCs/>
        </w:rPr>
        <w:t xml:space="preserve">and seek guidance from </w:t>
      </w:r>
      <w:r w:rsidRPr="00885134">
        <w:rPr>
          <w:rFonts w:ascii="Times" w:hAnsi="Times" w:cs="Times"/>
          <w:iCs/>
        </w:rPr>
        <w:t xml:space="preserve">the Executive Council, and </w:t>
      </w:r>
      <w:r w:rsidR="00FE5190">
        <w:rPr>
          <w:rFonts w:ascii="Times" w:hAnsi="Times" w:cs="Times"/>
          <w:iCs/>
        </w:rPr>
        <w:t>through the Secretary-General</w:t>
      </w:r>
      <w:r w:rsidR="00FE5190" w:rsidRPr="00885134">
        <w:rPr>
          <w:rFonts w:ascii="Times" w:hAnsi="Times" w:cs="Times"/>
          <w:iCs/>
        </w:rPr>
        <w:t xml:space="preserve"> update the Assembly at it fifth session</w:t>
      </w:r>
      <w:r w:rsidRPr="00885134">
        <w:rPr>
          <w:rFonts w:ascii="Times" w:hAnsi="Times" w:cs="Times"/>
          <w:iCs/>
        </w:rPr>
        <w:t>.</w:t>
      </w:r>
    </w:p>
    <w:p w14:paraId="5CA07B02" w14:textId="77777777" w:rsidR="00A25968" w:rsidRPr="00331DAC" w:rsidRDefault="00A25968" w:rsidP="007F75E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iCs/>
        </w:rPr>
      </w:pPr>
    </w:p>
    <w:p w14:paraId="26756DA7" w14:textId="367F8B1D" w:rsidR="00E20305" w:rsidRDefault="00E20305" w:rsidP="007F75EA">
      <w:pPr>
        <w:widowControl w:val="0"/>
        <w:autoSpaceDE w:val="0"/>
        <w:autoSpaceDN w:val="0"/>
        <w:adjustRightInd w:val="0"/>
        <w:spacing w:after="240"/>
        <w:ind w:left="720" w:firstLine="720"/>
        <w:jc w:val="both"/>
      </w:pPr>
    </w:p>
    <w:sectPr w:rsidR="00E20305" w:rsidSect="000152E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BB2E" w14:textId="77777777" w:rsidR="00CD3553" w:rsidRDefault="00CD3553" w:rsidP="00E105E1">
      <w:r>
        <w:separator/>
      </w:r>
    </w:p>
  </w:endnote>
  <w:endnote w:type="continuationSeparator" w:id="0">
    <w:p w14:paraId="04F99705" w14:textId="77777777" w:rsidR="00CD3553" w:rsidRDefault="00CD3553" w:rsidP="00E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ation">
    <w:altName w:val="Sansa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414021"/>
      <w:docPartObj>
        <w:docPartGallery w:val="Page Numbers (Bottom of Page)"/>
        <w:docPartUnique/>
      </w:docPartObj>
    </w:sdtPr>
    <w:sdtEndPr/>
    <w:sdtContent>
      <w:sdt>
        <w:sdtPr>
          <w:id w:val="-267156910"/>
          <w:docPartObj>
            <w:docPartGallery w:val="Page Numbers (Top of Page)"/>
            <w:docPartUnique/>
          </w:docPartObj>
        </w:sdtPr>
        <w:sdtEndPr/>
        <w:sdtContent>
          <w:p w14:paraId="6360227B" w14:textId="77777777" w:rsidR="00254A6D" w:rsidRDefault="00254A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17BA92" w14:textId="77777777" w:rsidR="00254A6D" w:rsidRDefault="00254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889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A4DD10" w14:textId="77777777" w:rsidR="00254A6D" w:rsidRDefault="00254A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C18941" w14:textId="77777777" w:rsidR="00254A6D" w:rsidRPr="003D769A" w:rsidRDefault="00254A6D" w:rsidP="003D769A">
    <w:pPr>
      <w:pStyle w:val="Footer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A488" w14:textId="77777777" w:rsidR="00254A6D" w:rsidRPr="00955622" w:rsidRDefault="00254A6D" w:rsidP="00955622">
    <w:pPr>
      <w:rPr>
        <w:b/>
        <w:sz w:val="16"/>
        <w:szCs w:val="16"/>
        <w:u w:val="single"/>
      </w:rPr>
    </w:pPr>
  </w:p>
  <w:p w14:paraId="5B1DD2D7" w14:textId="77777777" w:rsidR="00254A6D" w:rsidRPr="00117126" w:rsidRDefault="00254A6D" w:rsidP="0011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6369" w14:textId="77777777" w:rsidR="00CD3553" w:rsidRDefault="00CD3553" w:rsidP="00E105E1">
      <w:r>
        <w:separator/>
      </w:r>
    </w:p>
  </w:footnote>
  <w:footnote w:type="continuationSeparator" w:id="0">
    <w:p w14:paraId="4C8FEBBC" w14:textId="77777777" w:rsidR="00CD3553" w:rsidRDefault="00CD3553" w:rsidP="00E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A21C" w14:textId="77777777" w:rsidR="00254A6D" w:rsidRDefault="00254A6D" w:rsidP="00C755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721E" w14:textId="085CFD6E" w:rsidR="00254A6D" w:rsidRPr="00955622" w:rsidRDefault="00254A6D" w:rsidP="009F1E3B">
    <w:pPr>
      <w:pStyle w:val="Header"/>
      <w:pBdr>
        <w:bottom w:val="thinThickSmallGap" w:sz="24" w:space="1" w:color="auto"/>
      </w:pBdr>
      <w:jc w:val="right"/>
      <w:rPr>
        <w:b/>
        <w:sz w:val="40"/>
        <w:szCs w:val="40"/>
      </w:rPr>
    </w:pPr>
    <w:r w:rsidRPr="009F1E3B"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b/>
        <w:sz w:val="40"/>
        <w:szCs w:val="40"/>
      </w:rPr>
      <w:t>A/</w:t>
    </w:r>
    <w:r w:rsidR="004D2869">
      <w:rPr>
        <w:b/>
        <w:sz w:val="40"/>
        <w:szCs w:val="40"/>
      </w:rPr>
      <w:t>5</w:t>
    </w:r>
    <w:r w:rsidRPr="00955622">
      <w:rPr>
        <w:b/>
        <w:sz w:val="40"/>
        <w:szCs w:val="40"/>
      </w:rPr>
      <w:t>/</w:t>
    </w:r>
    <w:r>
      <w:rPr>
        <w:b/>
        <w:sz w:val="40"/>
        <w:szCs w:val="40"/>
      </w:rPr>
      <w:t>DC/</w:t>
    </w:r>
    <w:r w:rsidR="004D2869">
      <w:rPr>
        <w:b/>
        <w:sz w:val="40"/>
        <w:szCs w:val="40"/>
      </w:rPr>
      <w:t>1</w:t>
    </w:r>
  </w:p>
  <w:p w14:paraId="62BEE07B" w14:textId="77777777" w:rsidR="00254A6D" w:rsidRDefault="00254A6D" w:rsidP="00B433B1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78990" wp14:editId="61CB444C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2387600" cy="711835"/>
          <wp:effectExtent l="0" t="0" r="0" b="0"/>
          <wp:wrapNone/>
          <wp:docPr id="3" name="Picture 3" descr="C:\Users\ChristineF.Neves\Documents\Binger\SIDS DOCK\UNDP Platform - SIDS DOCK Support Program\Barbados +20 Samoa\SIDS LOCK Letterhead\SIDS DOCK logo 2014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tineF.Neves\Documents\Binger\SIDS DOCK\UNDP Platform - SIDS DOCK Support Program\Barbados +20 Samoa\SIDS LOCK Letterhead\SIDS DOCK logo 2014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B6CAFD" w14:textId="2666E52B" w:rsidR="00254A6D" w:rsidRPr="002E3A67" w:rsidRDefault="00254A6D" w:rsidP="00D26C85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       </w:t>
    </w:r>
    <w:r w:rsidRPr="002E3A67">
      <w:rPr>
        <w:sz w:val="22"/>
        <w:szCs w:val="22"/>
      </w:rPr>
      <w:t>Distribution: General</w:t>
    </w:r>
  </w:p>
  <w:p w14:paraId="329632DD" w14:textId="5CC65A50" w:rsidR="00254A6D" w:rsidRPr="002E3A67" w:rsidRDefault="00001EAE" w:rsidP="00D26C85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    </w:t>
    </w:r>
    <w:r w:rsidR="0064353F">
      <w:rPr>
        <w:sz w:val="22"/>
        <w:szCs w:val="22"/>
      </w:rPr>
      <w:t>25</w:t>
    </w:r>
    <w:r w:rsidR="00254A6D">
      <w:rPr>
        <w:sz w:val="22"/>
        <w:szCs w:val="22"/>
      </w:rPr>
      <w:t xml:space="preserve"> September</w:t>
    </w:r>
    <w:r w:rsidR="00254A6D" w:rsidRPr="002E3A67">
      <w:rPr>
        <w:sz w:val="22"/>
        <w:szCs w:val="22"/>
      </w:rPr>
      <w:t xml:space="preserve"> 20</w:t>
    </w:r>
    <w:r w:rsidR="00254A6D">
      <w:rPr>
        <w:sz w:val="22"/>
        <w:szCs w:val="22"/>
      </w:rPr>
      <w:t>18</w:t>
    </w:r>
    <w:r w:rsidR="00254A6D" w:rsidRPr="002E3A67">
      <w:rPr>
        <w:sz w:val="22"/>
        <w:szCs w:val="22"/>
      </w:rPr>
      <w:t xml:space="preserve"> </w:t>
    </w:r>
  </w:p>
  <w:p w14:paraId="472A11CA" w14:textId="77777777" w:rsidR="00254A6D" w:rsidRDefault="00254A6D" w:rsidP="00955622"/>
  <w:p w14:paraId="33F9537E" w14:textId="4E081051" w:rsidR="00254A6D" w:rsidRDefault="00254A6D" w:rsidP="00955622">
    <w:pPr>
      <w:rPr>
        <w:rFonts w:ascii="Arial" w:hAnsi="Arial" w:cs="Arial"/>
        <w:b/>
        <w:i/>
        <w:color w:val="5AC3D7"/>
      </w:rPr>
    </w:pPr>
    <w:r>
      <w:rPr>
        <w:rFonts w:ascii="Arial" w:hAnsi="Arial" w:cs="Arial"/>
        <w:b/>
        <w:i/>
        <w:color w:val="5AC3D7"/>
      </w:rPr>
      <w:t xml:space="preserve">               United Nations Decade of Sustainable Energy For All (2014-2024)</w:t>
    </w:r>
  </w:p>
  <w:p w14:paraId="7F04CBD5" w14:textId="77777777" w:rsidR="00254A6D" w:rsidRPr="00455BD0" w:rsidRDefault="00254A6D" w:rsidP="00D26C85">
    <w:pPr>
      <w:pBdr>
        <w:bottom w:val="thinThickSmallGap" w:sz="24" w:space="1" w:color="auto"/>
      </w:pBdr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28A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01AC"/>
    <w:multiLevelType w:val="hybridMultilevel"/>
    <w:tmpl w:val="A9687302"/>
    <w:lvl w:ilvl="0" w:tplc="8BBC0B5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0F8"/>
    <w:multiLevelType w:val="hybridMultilevel"/>
    <w:tmpl w:val="704ECDD2"/>
    <w:lvl w:ilvl="0" w:tplc="DA908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31812"/>
    <w:multiLevelType w:val="hybridMultilevel"/>
    <w:tmpl w:val="3FD8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5FF6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5E14"/>
    <w:multiLevelType w:val="hybridMultilevel"/>
    <w:tmpl w:val="D8361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5F11DF"/>
    <w:multiLevelType w:val="hybridMultilevel"/>
    <w:tmpl w:val="4552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24EF"/>
    <w:multiLevelType w:val="hybridMultilevel"/>
    <w:tmpl w:val="30EA0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0029B"/>
    <w:multiLevelType w:val="hybridMultilevel"/>
    <w:tmpl w:val="0E427148"/>
    <w:lvl w:ilvl="0" w:tplc="68400048">
      <w:start w:val="1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6C651B"/>
    <w:multiLevelType w:val="hybridMultilevel"/>
    <w:tmpl w:val="24B0EC76"/>
    <w:lvl w:ilvl="0" w:tplc="8E5E5340">
      <w:start w:val="1"/>
      <w:numFmt w:val="lowerLetter"/>
      <w:lvlText w:val="%1)"/>
      <w:lvlJc w:val="left"/>
      <w:pPr>
        <w:ind w:left="1080" w:hanging="360"/>
      </w:pPr>
    </w:lvl>
    <w:lvl w:ilvl="1" w:tplc="1C5EC822" w:tentative="1">
      <w:start w:val="1"/>
      <w:numFmt w:val="lowerLetter"/>
      <w:lvlText w:val="%2."/>
      <w:lvlJc w:val="left"/>
      <w:pPr>
        <w:ind w:left="1800" w:hanging="360"/>
      </w:pPr>
    </w:lvl>
    <w:lvl w:ilvl="2" w:tplc="6AE40E62" w:tentative="1">
      <w:start w:val="1"/>
      <w:numFmt w:val="lowerRoman"/>
      <w:lvlText w:val="%3."/>
      <w:lvlJc w:val="right"/>
      <w:pPr>
        <w:ind w:left="2520" w:hanging="180"/>
      </w:pPr>
    </w:lvl>
    <w:lvl w:ilvl="3" w:tplc="1A7A1B5A" w:tentative="1">
      <w:start w:val="1"/>
      <w:numFmt w:val="decimal"/>
      <w:lvlText w:val="%4."/>
      <w:lvlJc w:val="left"/>
      <w:pPr>
        <w:ind w:left="3240" w:hanging="360"/>
      </w:pPr>
    </w:lvl>
    <w:lvl w:ilvl="4" w:tplc="B79C7FB4" w:tentative="1">
      <w:start w:val="1"/>
      <w:numFmt w:val="lowerLetter"/>
      <w:lvlText w:val="%5."/>
      <w:lvlJc w:val="left"/>
      <w:pPr>
        <w:ind w:left="3960" w:hanging="360"/>
      </w:pPr>
    </w:lvl>
    <w:lvl w:ilvl="5" w:tplc="9DFC7A48" w:tentative="1">
      <w:start w:val="1"/>
      <w:numFmt w:val="lowerRoman"/>
      <w:lvlText w:val="%6."/>
      <w:lvlJc w:val="right"/>
      <w:pPr>
        <w:ind w:left="4680" w:hanging="180"/>
      </w:pPr>
    </w:lvl>
    <w:lvl w:ilvl="6" w:tplc="95AEA80E" w:tentative="1">
      <w:start w:val="1"/>
      <w:numFmt w:val="decimal"/>
      <w:lvlText w:val="%7."/>
      <w:lvlJc w:val="left"/>
      <w:pPr>
        <w:ind w:left="5400" w:hanging="360"/>
      </w:pPr>
    </w:lvl>
    <w:lvl w:ilvl="7" w:tplc="9B06C518" w:tentative="1">
      <w:start w:val="1"/>
      <w:numFmt w:val="lowerLetter"/>
      <w:lvlText w:val="%8."/>
      <w:lvlJc w:val="left"/>
      <w:pPr>
        <w:ind w:left="6120" w:hanging="360"/>
      </w:pPr>
    </w:lvl>
    <w:lvl w:ilvl="8" w:tplc="D4D0CA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E2B15"/>
    <w:multiLevelType w:val="hybridMultilevel"/>
    <w:tmpl w:val="EE2E1728"/>
    <w:lvl w:ilvl="0" w:tplc="A712EF2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C86214"/>
    <w:multiLevelType w:val="hybridMultilevel"/>
    <w:tmpl w:val="A1AA717A"/>
    <w:lvl w:ilvl="0" w:tplc="F3A20EE2">
      <w:start w:val="1"/>
      <w:numFmt w:val="lowerLetter"/>
      <w:lvlText w:val="(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28002D"/>
    <w:multiLevelType w:val="hybridMultilevel"/>
    <w:tmpl w:val="C8A88AD0"/>
    <w:lvl w:ilvl="0" w:tplc="8E62B602">
      <w:start w:val="1"/>
      <w:numFmt w:val="lowerLetter"/>
      <w:lvlText w:val="%1)"/>
      <w:lvlJc w:val="left"/>
      <w:pPr>
        <w:ind w:left="1080" w:hanging="360"/>
      </w:pPr>
    </w:lvl>
    <w:lvl w:ilvl="1" w:tplc="075830A4" w:tentative="1">
      <w:start w:val="1"/>
      <w:numFmt w:val="lowerLetter"/>
      <w:lvlText w:val="%2."/>
      <w:lvlJc w:val="left"/>
      <w:pPr>
        <w:ind w:left="1800" w:hanging="360"/>
      </w:pPr>
    </w:lvl>
    <w:lvl w:ilvl="2" w:tplc="5A12DAB6" w:tentative="1">
      <w:start w:val="1"/>
      <w:numFmt w:val="lowerRoman"/>
      <w:lvlText w:val="%3."/>
      <w:lvlJc w:val="right"/>
      <w:pPr>
        <w:ind w:left="2520" w:hanging="180"/>
      </w:pPr>
    </w:lvl>
    <w:lvl w:ilvl="3" w:tplc="303E379C" w:tentative="1">
      <w:start w:val="1"/>
      <w:numFmt w:val="decimal"/>
      <w:lvlText w:val="%4."/>
      <w:lvlJc w:val="left"/>
      <w:pPr>
        <w:ind w:left="3240" w:hanging="360"/>
      </w:pPr>
    </w:lvl>
    <w:lvl w:ilvl="4" w:tplc="BA247E98" w:tentative="1">
      <w:start w:val="1"/>
      <w:numFmt w:val="lowerLetter"/>
      <w:lvlText w:val="%5."/>
      <w:lvlJc w:val="left"/>
      <w:pPr>
        <w:ind w:left="3960" w:hanging="360"/>
      </w:pPr>
    </w:lvl>
    <w:lvl w:ilvl="5" w:tplc="0B52C39E" w:tentative="1">
      <w:start w:val="1"/>
      <w:numFmt w:val="lowerRoman"/>
      <w:lvlText w:val="%6."/>
      <w:lvlJc w:val="right"/>
      <w:pPr>
        <w:ind w:left="4680" w:hanging="180"/>
      </w:pPr>
    </w:lvl>
    <w:lvl w:ilvl="6" w:tplc="275A1DBA" w:tentative="1">
      <w:start w:val="1"/>
      <w:numFmt w:val="decimal"/>
      <w:lvlText w:val="%7."/>
      <w:lvlJc w:val="left"/>
      <w:pPr>
        <w:ind w:left="5400" w:hanging="360"/>
      </w:pPr>
    </w:lvl>
    <w:lvl w:ilvl="7" w:tplc="D8BC4C78" w:tentative="1">
      <w:start w:val="1"/>
      <w:numFmt w:val="lowerLetter"/>
      <w:lvlText w:val="%8."/>
      <w:lvlJc w:val="left"/>
      <w:pPr>
        <w:ind w:left="6120" w:hanging="360"/>
      </w:pPr>
    </w:lvl>
    <w:lvl w:ilvl="8" w:tplc="202201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987C37"/>
    <w:multiLevelType w:val="hybridMultilevel"/>
    <w:tmpl w:val="79B6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C4F4E"/>
    <w:multiLevelType w:val="hybridMultilevel"/>
    <w:tmpl w:val="2EEA25E0"/>
    <w:lvl w:ilvl="0" w:tplc="23E08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6C2928"/>
    <w:multiLevelType w:val="multilevel"/>
    <w:tmpl w:val="41D6265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322C6F7C"/>
    <w:multiLevelType w:val="hybridMultilevel"/>
    <w:tmpl w:val="5440982C"/>
    <w:lvl w:ilvl="0" w:tplc="3F727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402A4"/>
    <w:multiLevelType w:val="hybridMultilevel"/>
    <w:tmpl w:val="1D48D7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584AF2"/>
    <w:multiLevelType w:val="hybridMultilevel"/>
    <w:tmpl w:val="B34A94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122CD"/>
    <w:multiLevelType w:val="hybridMultilevel"/>
    <w:tmpl w:val="B28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4087C"/>
    <w:multiLevelType w:val="hybridMultilevel"/>
    <w:tmpl w:val="F836F47E"/>
    <w:lvl w:ilvl="0" w:tplc="9122530A">
      <w:start w:val="5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D77C44"/>
    <w:multiLevelType w:val="hybridMultilevel"/>
    <w:tmpl w:val="FCDE7C14"/>
    <w:lvl w:ilvl="0" w:tplc="0B5E94A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8DC652C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400FE8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E6C396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178850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CE89BF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6785A1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42953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E40D39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621122"/>
    <w:multiLevelType w:val="hybridMultilevel"/>
    <w:tmpl w:val="94D40134"/>
    <w:lvl w:ilvl="0" w:tplc="36B2B6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F4636B"/>
    <w:multiLevelType w:val="hybridMultilevel"/>
    <w:tmpl w:val="5BC87190"/>
    <w:lvl w:ilvl="0" w:tplc="A0D23BE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C76144"/>
    <w:multiLevelType w:val="hybridMultilevel"/>
    <w:tmpl w:val="0B10ADE4"/>
    <w:lvl w:ilvl="0" w:tplc="87485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D1239F"/>
    <w:multiLevelType w:val="hybridMultilevel"/>
    <w:tmpl w:val="C556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80BEA"/>
    <w:multiLevelType w:val="hybridMultilevel"/>
    <w:tmpl w:val="602AB66A"/>
    <w:lvl w:ilvl="0" w:tplc="CB96ACF2">
      <w:start w:val="1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021489"/>
    <w:multiLevelType w:val="hybridMultilevel"/>
    <w:tmpl w:val="42AAE608"/>
    <w:lvl w:ilvl="0" w:tplc="62F4B278">
      <w:start w:val="3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D404B5"/>
    <w:multiLevelType w:val="hybridMultilevel"/>
    <w:tmpl w:val="7516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356BF"/>
    <w:multiLevelType w:val="hybridMultilevel"/>
    <w:tmpl w:val="40DA4614"/>
    <w:lvl w:ilvl="0" w:tplc="CD5840D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614B0E"/>
    <w:multiLevelType w:val="hybridMultilevel"/>
    <w:tmpl w:val="5E8EC020"/>
    <w:lvl w:ilvl="0" w:tplc="3E44263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1F5F99"/>
    <w:multiLevelType w:val="hybridMultilevel"/>
    <w:tmpl w:val="7A80159E"/>
    <w:lvl w:ilvl="0" w:tplc="0E0AE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FD24AA"/>
    <w:multiLevelType w:val="hybridMultilevel"/>
    <w:tmpl w:val="A3428674"/>
    <w:lvl w:ilvl="0" w:tplc="F9F83D4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50EEA"/>
    <w:multiLevelType w:val="multilevel"/>
    <w:tmpl w:val="7332B410"/>
    <w:name w:val="zzmpOutline01||Outline_01|2|3|1|1|2|32||1|2|32||1|2|32||1|2|32||1|2|32||1|2|32||1|2|32||1|2|32||4|2|41||"/>
    <w:lvl w:ilvl="0">
      <w:start w:val="1"/>
      <w:numFmt w:val="upperRoman"/>
      <w:pStyle w:val="Outline01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u w:val="none"/>
      </w:rPr>
    </w:lvl>
    <w:lvl w:ilvl="1">
      <w:start w:val="1"/>
      <w:numFmt w:val="upperLetter"/>
      <w:pStyle w:val="Outline01L2"/>
      <w:lvlText w:val="%2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Outline01L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pStyle w:val="Outline01L4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pStyle w:val="Outline01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Letter"/>
      <w:pStyle w:val="Outline01L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lowerRoman"/>
      <w:pStyle w:val="Outline01L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Outline01L8"/>
      <w:lvlText w:val="(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upperLetter"/>
      <w:pStyle w:val="Outline01L9"/>
      <w:suff w:val="nothing"/>
      <w:lvlText w:val="Exhibit %9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u w:val="none"/>
      </w:rPr>
    </w:lvl>
  </w:abstractNum>
  <w:abstractNum w:abstractNumId="34" w15:restartNumberingAfterBreak="0">
    <w:nsid w:val="7E497971"/>
    <w:multiLevelType w:val="hybridMultilevel"/>
    <w:tmpl w:val="490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26"/>
  </w:num>
  <w:num w:numId="5">
    <w:abstractNumId w:val="3"/>
  </w:num>
  <w:num w:numId="6">
    <w:abstractNumId w:val="25"/>
  </w:num>
  <w:num w:numId="7">
    <w:abstractNumId w:val="10"/>
  </w:num>
  <w:num w:numId="8">
    <w:abstractNumId w:val="20"/>
  </w:num>
  <w:num w:numId="9">
    <w:abstractNumId w:val="5"/>
  </w:num>
  <w:num w:numId="10">
    <w:abstractNumId w:val="17"/>
  </w:num>
  <w:num w:numId="11">
    <w:abstractNumId w:val="7"/>
  </w:num>
  <w:num w:numId="12">
    <w:abstractNumId w:val="18"/>
  </w:num>
  <w:num w:numId="13">
    <w:abstractNumId w:val="30"/>
  </w:num>
  <w:num w:numId="14">
    <w:abstractNumId w:val="4"/>
  </w:num>
  <w:num w:numId="15">
    <w:abstractNumId w:val="1"/>
  </w:num>
  <w:num w:numId="16">
    <w:abstractNumId w:val="32"/>
  </w:num>
  <w:num w:numId="17">
    <w:abstractNumId w:val="14"/>
  </w:num>
  <w:num w:numId="18">
    <w:abstractNumId w:val="11"/>
  </w:num>
  <w:num w:numId="19">
    <w:abstractNumId w:val="22"/>
  </w:num>
  <w:num w:numId="20">
    <w:abstractNumId w:val="29"/>
  </w:num>
  <w:num w:numId="21">
    <w:abstractNumId w:val="8"/>
  </w:num>
  <w:num w:numId="22">
    <w:abstractNumId w:val="2"/>
  </w:num>
  <w:num w:numId="23">
    <w:abstractNumId w:val="16"/>
  </w:num>
  <w:num w:numId="24">
    <w:abstractNumId w:val="13"/>
  </w:num>
  <w:num w:numId="25">
    <w:abstractNumId w:val="23"/>
  </w:num>
  <w:num w:numId="26">
    <w:abstractNumId w:val="28"/>
  </w:num>
  <w:num w:numId="27">
    <w:abstractNumId w:val="31"/>
  </w:num>
  <w:num w:numId="28">
    <w:abstractNumId w:val="24"/>
  </w:num>
  <w:num w:numId="29">
    <w:abstractNumId w:val="34"/>
  </w:num>
  <w:num w:numId="30">
    <w:abstractNumId w:val="9"/>
  </w:num>
  <w:num w:numId="31">
    <w:abstractNumId w:val="21"/>
  </w:num>
  <w:num w:numId="32">
    <w:abstractNumId w:val="33"/>
  </w:num>
  <w:num w:numId="33">
    <w:abstractNumId w:val="12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E1"/>
    <w:rsid w:val="00001EAE"/>
    <w:rsid w:val="000036D0"/>
    <w:rsid w:val="0000664E"/>
    <w:rsid w:val="00014F39"/>
    <w:rsid w:val="000152E4"/>
    <w:rsid w:val="00021C4B"/>
    <w:rsid w:val="00024258"/>
    <w:rsid w:val="00026CE2"/>
    <w:rsid w:val="00027528"/>
    <w:rsid w:val="000306B9"/>
    <w:rsid w:val="00032119"/>
    <w:rsid w:val="00032893"/>
    <w:rsid w:val="00033B43"/>
    <w:rsid w:val="00033FE8"/>
    <w:rsid w:val="00034292"/>
    <w:rsid w:val="00034406"/>
    <w:rsid w:val="00036E09"/>
    <w:rsid w:val="00037D44"/>
    <w:rsid w:val="00044AC7"/>
    <w:rsid w:val="00047ECE"/>
    <w:rsid w:val="000575FC"/>
    <w:rsid w:val="00057ED4"/>
    <w:rsid w:val="000607B4"/>
    <w:rsid w:val="000630AC"/>
    <w:rsid w:val="000658F6"/>
    <w:rsid w:val="00072861"/>
    <w:rsid w:val="000A1D8E"/>
    <w:rsid w:val="000A5775"/>
    <w:rsid w:val="000B39F2"/>
    <w:rsid w:val="000B456C"/>
    <w:rsid w:val="000C15F9"/>
    <w:rsid w:val="000C6CFB"/>
    <w:rsid w:val="000D6264"/>
    <w:rsid w:val="000E4E28"/>
    <w:rsid w:val="000E4E2D"/>
    <w:rsid w:val="000E56FE"/>
    <w:rsid w:val="000F15AD"/>
    <w:rsid w:val="000F2B37"/>
    <w:rsid w:val="000F7BAE"/>
    <w:rsid w:val="00101C0B"/>
    <w:rsid w:val="00106C92"/>
    <w:rsid w:val="00107460"/>
    <w:rsid w:val="00110B75"/>
    <w:rsid w:val="0011183F"/>
    <w:rsid w:val="00113FE9"/>
    <w:rsid w:val="00115383"/>
    <w:rsid w:val="00115DE9"/>
    <w:rsid w:val="001169C1"/>
    <w:rsid w:val="00116F41"/>
    <w:rsid w:val="00117126"/>
    <w:rsid w:val="00121218"/>
    <w:rsid w:val="0012143D"/>
    <w:rsid w:val="001305DC"/>
    <w:rsid w:val="00132CDD"/>
    <w:rsid w:val="0013406F"/>
    <w:rsid w:val="0013477C"/>
    <w:rsid w:val="00141269"/>
    <w:rsid w:val="00142943"/>
    <w:rsid w:val="001454C1"/>
    <w:rsid w:val="00146E4D"/>
    <w:rsid w:val="001474D8"/>
    <w:rsid w:val="00147950"/>
    <w:rsid w:val="00147CC7"/>
    <w:rsid w:val="00150F50"/>
    <w:rsid w:val="00154797"/>
    <w:rsid w:val="00154ED5"/>
    <w:rsid w:val="0015584B"/>
    <w:rsid w:val="00183611"/>
    <w:rsid w:val="00186DD0"/>
    <w:rsid w:val="00191CED"/>
    <w:rsid w:val="00191CF6"/>
    <w:rsid w:val="00192B69"/>
    <w:rsid w:val="001A3377"/>
    <w:rsid w:val="001B0DB0"/>
    <w:rsid w:val="001B198F"/>
    <w:rsid w:val="001B3C2B"/>
    <w:rsid w:val="001B581E"/>
    <w:rsid w:val="001C1755"/>
    <w:rsid w:val="001C5493"/>
    <w:rsid w:val="001D087F"/>
    <w:rsid w:val="001D77D0"/>
    <w:rsid w:val="001E0594"/>
    <w:rsid w:val="001E5DED"/>
    <w:rsid w:val="001F469D"/>
    <w:rsid w:val="001F6602"/>
    <w:rsid w:val="0020030E"/>
    <w:rsid w:val="00201243"/>
    <w:rsid w:val="002050ED"/>
    <w:rsid w:val="00207682"/>
    <w:rsid w:val="00210241"/>
    <w:rsid w:val="00211261"/>
    <w:rsid w:val="002121DC"/>
    <w:rsid w:val="00213F78"/>
    <w:rsid w:val="00213F95"/>
    <w:rsid w:val="0022162C"/>
    <w:rsid w:val="00225942"/>
    <w:rsid w:val="00225AEB"/>
    <w:rsid w:val="002357E0"/>
    <w:rsid w:val="00246DE5"/>
    <w:rsid w:val="00254A6D"/>
    <w:rsid w:val="00267758"/>
    <w:rsid w:val="00270583"/>
    <w:rsid w:val="00273F48"/>
    <w:rsid w:val="00273F64"/>
    <w:rsid w:val="00274B37"/>
    <w:rsid w:val="00275177"/>
    <w:rsid w:val="00275A89"/>
    <w:rsid w:val="0027704E"/>
    <w:rsid w:val="00277998"/>
    <w:rsid w:val="00280C2C"/>
    <w:rsid w:val="00280D2E"/>
    <w:rsid w:val="0028388F"/>
    <w:rsid w:val="0028403A"/>
    <w:rsid w:val="00286472"/>
    <w:rsid w:val="002879A3"/>
    <w:rsid w:val="0029070B"/>
    <w:rsid w:val="00291448"/>
    <w:rsid w:val="0029177D"/>
    <w:rsid w:val="00293A77"/>
    <w:rsid w:val="002A1E4A"/>
    <w:rsid w:val="002A5DA3"/>
    <w:rsid w:val="002B0789"/>
    <w:rsid w:val="002B1F3C"/>
    <w:rsid w:val="002B2CFA"/>
    <w:rsid w:val="002B376B"/>
    <w:rsid w:val="002B3FB1"/>
    <w:rsid w:val="002B5DB1"/>
    <w:rsid w:val="002C2BA9"/>
    <w:rsid w:val="002C2CE3"/>
    <w:rsid w:val="002C2CF3"/>
    <w:rsid w:val="002C3FA7"/>
    <w:rsid w:val="002D0CF2"/>
    <w:rsid w:val="002D4149"/>
    <w:rsid w:val="002D51AD"/>
    <w:rsid w:val="002D59D8"/>
    <w:rsid w:val="002E3A67"/>
    <w:rsid w:val="002F3190"/>
    <w:rsid w:val="002F506D"/>
    <w:rsid w:val="002F653B"/>
    <w:rsid w:val="00300049"/>
    <w:rsid w:val="003003DA"/>
    <w:rsid w:val="00300C69"/>
    <w:rsid w:val="0030499C"/>
    <w:rsid w:val="00311710"/>
    <w:rsid w:val="003127C9"/>
    <w:rsid w:val="003139E0"/>
    <w:rsid w:val="00317806"/>
    <w:rsid w:val="00322B53"/>
    <w:rsid w:val="00331129"/>
    <w:rsid w:val="00331DAC"/>
    <w:rsid w:val="00332BAE"/>
    <w:rsid w:val="00337B99"/>
    <w:rsid w:val="00343D32"/>
    <w:rsid w:val="0034484C"/>
    <w:rsid w:val="0034551D"/>
    <w:rsid w:val="00346878"/>
    <w:rsid w:val="0035072F"/>
    <w:rsid w:val="00351DEE"/>
    <w:rsid w:val="00352F38"/>
    <w:rsid w:val="00354BD9"/>
    <w:rsid w:val="00356B20"/>
    <w:rsid w:val="0036031A"/>
    <w:rsid w:val="003603D8"/>
    <w:rsid w:val="00360B28"/>
    <w:rsid w:val="00362BB9"/>
    <w:rsid w:val="00363234"/>
    <w:rsid w:val="00367CB2"/>
    <w:rsid w:val="00371196"/>
    <w:rsid w:val="00372356"/>
    <w:rsid w:val="00380DBD"/>
    <w:rsid w:val="0038287D"/>
    <w:rsid w:val="00382C21"/>
    <w:rsid w:val="00384D1D"/>
    <w:rsid w:val="00386752"/>
    <w:rsid w:val="0039250A"/>
    <w:rsid w:val="00392BB0"/>
    <w:rsid w:val="003A012B"/>
    <w:rsid w:val="003A137D"/>
    <w:rsid w:val="003A2AB9"/>
    <w:rsid w:val="003A5A35"/>
    <w:rsid w:val="003A6535"/>
    <w:rsid w:val="003A71E3"/>
    <w:rsid w:val="003B2E07"/>
    <w:rsid w:val="003B2E27"/>
    <w:rsid w:val="003B7CF4"/>
    <w:rsid w:val="003C09CF"/>
    <w:rsid w:val="003C13D2"/>
    <w:rsid w:val="003C4569"/>
    <w:rsid w:val="003C601F"/>
    <w:rsid w:val="003C702A"/>
    <w:rsid w:val="003D5060"/>
    <w:rsid w:val="003D60A6"/>
    <w:rsid w:val="003D769A"/>
    <w:rsid w:val="003E4FB3"/>
    <w:rsid w:val="003F0042"/>
    <w:rsid w:val="003F3DBB"/>
    <w:rsid w:val="003F4D71"/>
    <w:rsid w:val="003F4E22"/>
    <w:rsid w:val="003F5C38"/>
    <w:rsid w:val="003F5F80"/>
    <w:rsid w:val="004022DE"/>
    <w:rsid w:val="00403AA5"/>
    <w:rsid w:val="0041146B"/>
    <w:rsid w:val="0041220A"/>
    <w:rsid w:val="00413E06"/>
    <w:rsid w:val="00417160"/>
    <w:rsid w:val="00417783"/>
    <w:rsid w:val="004219A9"/>
    <w:rsid w:val="00423352"/>
    <w:rsid w:val="004239BB"/>
    <w:rsid w:val="00423E9A"/>
    <w:rsid w:val="00425241"/>
    <w:rsid w:val="004269BD"/>
    <w:rsid w:val="0043509B"/>
    <w:rsid w:val="00435B83"/>
    <w:rsid w:val="00437606"/>
    <w:rsid w:val="00437AC1"/>
    <w:rsid w:val="00443036"/>
    <w:rsid w:val="00444054"/>
    <w:rsid w:val="00447269"/>
    <w:rsid w:val="00454443"/>
    <w:rsid w:val="00455256"/>
    <w:rsid w:val="00455BD0"/>
    <w:rsid w:val="0045708D"/>
    <w:rsid w:val="00462495"/>
    <w:rsid w:val="00467F8B"/>
    <w:rsid w:val="00471122"/>
    <w:rsid w:val="00480853"/>
    <w:rsid w:val="00480CDB"/>
    <w:rsid w:val="00482034"/>
    <w:rsid w:val="00486669"/>
    <w:rsid w:val="00497423"/>
    <w:rsid w:val="004B1CDC"/>
    <w:rsid w:val="004B7AB5"/>
    <w:rsid w:val="004C1CF7"/>
    <w:rsid w:val="004C3A33"/>
    <w:rsid w:val="004D2869"/>
    <w:rsid w:val="004E0804"/>
    <w:rsid w:val="004E630F"/>
    <w:rsid w:val="004E6871"/>
    <w:rsid w:val="004F2F0E"/>
    <w:rsid w:val="004F5E74"/>
    <w:rsid w:val="004F6309"/>
    <w:rsid w:val="004F6AE1"/>
    <w:rsid w:val="004F6ECB"/>
    <w:rsid w:val="005001D9"/>
    <w:rsid w:val="005061F0"/>
    <w:rsid w:val="00511D43"/>
    <w:rsid w:val="005155F7"/>
    <w:rsid w:val="0052306A"/>
    <w:rsid w:val="005253AB"/>
    <w:rsid w:val="00537B2D"/>
    <w:rsid w:val="00543CF1"/>
    <w:rsid w:val="005456BE"/>
    <w:rsid w:val="0054596C"/>
    <w:rsid w:val="0054651C"/>
    <w:rsid w:val="00546FC4"/>
    <w:rsid w:val="00560090"/>
    <w:rsid w:val="005658A8"/>
    <w:rsid w:val="005661EF"/>
    <w:rsid w:val="00573135"/>
    <w:rsid w:val="00573D3E"/>
    <w:rsid w:val="005749DA"/>
    <w:rsid w:val="00574E4F"/>
    <w:rsid w:val="00585960"/>
    <w:rsid w:val="00586C97"/>
    <w:rsid w:val="005913AF"/>
    <w:rsid w:val="0059140D"/>
    <w:rsid w:val="00592BD6"/>
    <w:rsid w:val="0059539F"/>
    <w:rsid w:val="005A03CB"/>
    <w:rsid w:val="005A2DC2"/>
    <w:rsid w:val="005A30FD"/>
    <w:rsid w:val="005A587E"/>
    <w:rsid w:val="005A6E22"/>
    <w:rsid w:val="005B3888"/>
    <w:rsid w:val="005B581D"/>
    <w:rsid w:val="005B740A"/>
    <w:rsid w:val="005C0B1D"/>
    <w:rsid w:val="005C0D88"/>
    <w:rsid w:val="005C1772"/>
    <w:rsid w:val="005D1F76"/>
    <w:rsid w:val="005D5A50"/>
    <w:rsid w:val="005E0224"/>
    <w:rsid w:val="005E2C16"/>
    <w:rsid w:val="005E740B"/>
    <w:rsid w:val="005F0442"/>
    <w:rsid w:val="005F644E"/>
    <w:rsid w:val="00600795"/>
    <w:rsid w:val="006046E4"/>
    <w:rsid w:val="0060759D"/>
    <w:rsid w:val="00617BDB"/>
    <w:rsid w:val="006204E8"/>
    <w:rsid w:val="00635A1A"/>
    <w:rsid w:val="00637346"/>
    <w:rsid w:val="0064353F"/>
    <w:rsid w:val="00644042"/>
    <w:rsid w:val="00644B63"/>
    <w:rsid w:val="00645FAE"/>
    <w:rsid w:val="00646228"/>
    <w:rsid w:val="00650434"/>
    <w:rsid w:val="00660289"/>
    <w:rsid w:val="006620AF"/>
    <w:rsid w:val="00663943"/>
    <w:rsid w:val="0067124E"/>
    <w:rsid w:val="00673910"/>
    <w:rsid w:val="00677AAD"/>
    <w:rsid w:val="00680DDF"/>
    <w:rsid w:val="0068267D"/>
    <w:rsid w:val="00684829"/>
    <w:rsid w:val="00687684"/>
    <w:rsid w:val="006943AD"/>
    <w:rsid w:val="00696D6D"/>
    <w:rsid w:val="006A0671"/>
    <w:rsid w:val="006A4239"/>
    <w:rsid w:val="006A43FA"/>
    <w:rsid w:val="006A5AB0"/>
    <w:rsid w:val="006B030D"/>
    <w:rsid w:val="006B0560"/>
    <w:rsid w:val="006B1761"/>
    <w:rsid w:val="006B199A"/>
    <w:rsid w:val="006B1CFA"/>
    <w:rsid w:val="006B2778"/>
    <w:rsid w:val="006B55F4"/>
    <w:rsid w:val="006B6DD6"/>
    <w:rsid w:val="006B7904"/>
    <w:rsid w:val="006C30A3"/>
    <w:rsid w:val="006D26AE"/>
    <w:rsid w:val="006D50CD"/>
    <w:rsid w:val="006D7462"/>
    <w:rsid w:val="006E23FC"/>
    <w:rsid w:val="006E2DF1"/>
    <w:rsid w:val="006E43F4"/>
    <w:rsid w:val="006E4674"/>
    <w:rsid w:val="006E6157"/>
    <w:rsid w:val="006F6484"/>
    <w:rsid w:val="006F7E04"/>
    <w:rsid w:val="00703B7E"/>
    <w:rsid w:val="0070479E"/>
    <w:rsid w:val="00710F54"/>
    <w:rsid w:val="00711E84"/>
    <w:rsid w:val="00713B33"/>
    <w:rsid w:val="00714BFA"/>
    <w:rsid w:val="00724156"/>
    <w:rsid w:val="00724988"/>
    <w:rsid w:val="00731081"/>
    <w:rsid w:val="00733E53"/>
    <w:rsid w:val="007346AF"/>
    <w:rsid w:val="00747EAE"/>
    <w:rsid w:val="0075037F"/>
    <w:rsid w:val="007522C6"/>
    <w:rsid w:val="007537A1"/>
    <w:rsid w:val="007550D5"/>
    <w:rsid w:val="007558D8"/>
    <w:rsid w:val="00760D2C"/>
    <w:rsid w:val="00760D6E"/>
    <w:rsid w:val="00775D3F"/>
    <w:rsid w:val="00785D71"/>
    <w:rsid w:val="0079187F"/>
    <w:rsid w:val="00793357"/>
    <w:rsid w:val="007A4C24"/>
    <w:rsid w:val="007A5C8A"/>
    <w:rsid w:val="007A7348"/>
    <w:rsid w:val="007B1478"/>
    <w:rsid w:val="007B5C11"/>
    <w:rsid w:val="007B6117"/>
    <w:rsid w:val="007B64F6"/>
    <w:rsid w:val="007C422A"/>
    <w:rsid w:val="007D03DE"/>
    <w:rsid w:val="007D22CD"/>
    <w:rsid w:val="007E0CB9"/>
    <w:rsid w:val="007E0CD7"/>
    <w:rsid w:val="007F1699"/>
    <w:rsid w:val="007F29AB"/>
    <w:rsid w:val="007F3757"/>
    <w:rsid w:val="007F5D25"/>
    <w:rsid w:val="007F5ED7"/>
    <w:rsid w:val="007F75EA"/>
    <w:rsid w:val="007F7DF8"/>
    <w:rsid w:val="00803B5C"/>
    <w:rsid w:val="00805F05"/>
    <w:rsid w:val="00811CB7"/>
    <w:rsid w:val="00814177"/>
    <w:rsid w:val="008144EB"/>
    <w:rsid w:val="00815B9C"/>
    <w:rsid w:val="00816840"/>
    <w:rsid w:val="00833B6F"/>
    <w:rsid w:val="00834183"/>
    <w:rsid w:val="0084108F"/>
    <w:rsid w:val="00843C3D"/>
    <w:rsid w:val="0084490E"/>
    <w:rsid w:val="00846EA5"/>
    <w:rsid w:val="00864EB1"/>
    <w:rsid w:val="00865A30"/>
    <w:rsid w:val="008752F4"/>
    <w:rsid w:val="00885134"/>
    <w:rsid w:val="00890F6C"/>
    <w:rsid w:val="00891839"/>
    <w:rsid w:val="00896F62"/>
    <w:rsid w:val="00897FCE"/>
    <w:rsid w:val="008A20FF"/>
    <w:rsid w:val="008A4C6A"/>
    <w:rsid w:val="008A563E"/>
    <w:rsid w:val="008A7268"/>
    <w:rsid w:val="008A76AE"/>
    <w:rsid w:val="008B36CF"/>
    <w:rsid w:val="008B3857"/>
    <w:rsid w:val="008B3E22"/>
    <w:rsid w:val="008B6AB9"/>
    <w:rsid w:val="008C10DE"/>
    <w:rsid w:val="008C4935"/>
    <w:rsid w:val="008C7737"/>
    <w:rsid w:val="008D419F"/>
    <w:rsid w:val="008D4DB2"/>
    <w:rsid w:val="008D5391"/>
    <w:rsid w:val="008E165E"/>
    <w:rsid w:val="008E18E2"/>
    <w:rsid w:val="008E2570"/>
    <w:rsid w:val="008E477C"/>
    <w:rsid w:val="008F5E8C"/>
    <w:rsid w:val="0090000F"/>
    <w:rsid w:val="00900F65"/>
    <w:rsid w:val="009029FF"/>
    <w:rsid w:val="0091075D"/>
    <w:rsid w:val="009154E9"/>
    <w:rsid w:val="009216FB"/>
    <w:rsid w:val="00931A92"/>
    <w:rsid w:val="00932776"/>
    <w:rsid w:val="0093298E"/>
    <w:rsid w:val="00932D61"/>
    <w:rsid w:val="009361DD"/>
    <w:rsid w:val="0094286D"/>
    <w:rsid w:val="00942D9D"/>
    <w:rsid w:val="009434E1"/>
    <w:rsid w:val="00944720"/>
    <w:rsid w:val="00950D1B"/>
    <w:rsid w:val="00955622"/>
    <w:rsid w:val="00957A2C"/>
    <w:rsid w:val="00961786"/>
    <w:rsid w:val="00964C6F"/>
    <w:rsid w:val="00966649"/>
    <w:rsid w:val="0096773E"/>
    <w:rsid w:val="00973442"/>
    <w:rsid w:val="00974439"/>
    <w:rsid w:val="00977501"/>
    <w:rsid w:val="00987F76"/>
    <w:rsid w:val="00997E17"/>
    <w:rsid w:val="009A7089"/>
    <w:rsid w:val="009B12C5"/>
    <w:rsid w:val="009B1AB9"/>
    <w:rsid w:val="009B2A6D"/>
    <w:rsid w:val="009B3617"/>
    <w:rsid w:val="009B4A9F"/>
    <w:rsid w:val="009B4B5E"/>
    <w:rsid w:val="009C074B"/>
    <w:rsid w:val="009C2600"/>
    <w:rsid w:val="009C38B5"/>
    <w:rsid w:val="009C79A5"/>
    <w:rsid w:val="009D1EB0"/>
    <w:rsid w:val="009D525B"/>
    <w:rsid w:val="009D7E71"/>
    <w:rsid w:val="009E3D46"/>
    <w:rsid w:val="009E5C73"/>
    <w:rsid w:val="009F1E3B"/>
    <w:rsid w:val="009F75E6"/>
    <w:rsid w:val="00A035F0"/>
    <w:rsid w:val="00A05984"/>
    <w:rsid w:val="00A061F9"/>
    <w:rsid w:val="00A06AD9"/>
    <w:rsid w:val="00A074A4"/>
    <w:rsid w:val="00A14697"/>
    <w:rsid w:val="00A21A13"/>
    <w:rsid w:val="00A22598"/>
    <w:rsid w:val="00A24029"/>
    <w:rsid w:val="00A25968"/>
    <w:rsid w:val="00A315EA"/>
    <w:rsid w:val="00A3379C"/>
    <w:rsid w:val="00A345EF"/>
    <w:rsid w:val="00A3638D"/>
    <w:rsid w:val="00A401B0"/>
    <w:rsid w:val="00A43FEF"/>
    <w:rsid w:val="00A441D0"/>
    <w:rsid w:val="00A44D64"/>
    <w:rsid w:val="00A54CB3"/>
    <w:rsid w:val="00A57F2D"/>
    <w:rsid w:val="00A621D9"/>
    <w:rsid w:val="00A6717A"/>
    <w:rsid w:val="00A6732B"/>
    <w:rsid w:val="00A747C8"/>
    <w:rsid w:val="00A75CAF"/>
    <w:rsid w:val="00A76CDF"/>
    <w:rsid w:val="00A81DDC"/>
    <w:rsid w:val="00A83A9F"/>
    <w:rsid w:val="00A85344"/>
    <w:rsid w:val="00A90A19"/>
    <w:rsid w:val="00A9447A"/>
    <w:rsid w:val="00A96328"/>
    <w:rsid w:val="00AB5310"/>
    <w:rsid w:val="00AC3311"/>
    <w:rsid w:val="00AC649B"/>
    <w:rsid w:val="00AD06AA"/>
    <w:rsid w:val="00AD09A6"/>
    <w:rsid w:val="00AD1466"/>
    <w:rsid w:val="00AD6AB0"/>
    <w:rsid w:val="00AE156A"/>
    <w:rsid w:val="00AF273E"/>
    <w:rsid w:val="00AF354E"/>
    <w:rsid w:val="00AF3BCB"/>
    <w:rsid w:val="00AF561E"/>
    <w:rsid w:val="00B005D1"/>
    <w:rsid w:val="00B140EF"/>
    <w:rsid w:val="00B22AEE"/>
    <w:rsid w:val="00B25CCE"/>
    <w:rsid w:val="00B27010"/>
    <w:rsid w:val="00B3532E"/>
    <w:rsid w:val="00B433B1"/>
    <w:rsid w:val="00B434FE"/>
    <w:rsid w:val="00B43853"/>
    <w:rsid w:val="00B47DF7"/>
    <w:rsid w:val="00B5001D"/>
    <w:rsid w:val="00B50888"/>
    <w:rsid w:val="00B51204"/>
    <w:rsid w:val="00B51858"/>
    <w:rsid w:val="00B52038"/>
    <w:rsid w:val="00B539D9"/>
    <w:rsid w:val="00B53F46"/>
    <w:rsid w:val="00B60964"/>
    <w:rsid w:val="00B6497D"/>
    <w:rsid w:val="00B66861"/>
    <w:rsid w:val="00B726FC"/>
    <w:rsid w:val="00B7434F"/>
    <w:rsid w:val="00B8175F"/>
    <w:rsid w:val="00B81F38"/>
    <w:rsid w:val="00B85477"/>
    <w:rsid w:val="00B9208A"/>
    <w:rsid w:val="00B92593"/>
    <w:rsid w:val="00B9260C"/>
    <w:rsid w:val="00B96AA5"/>
    <w:rsid w:val="00BA2822"/>
    <w:rsid w:val="00BA5A55"/>
    <w:rsid w:val="00BA6675"/>
    <w:rsid w:val="00BB3758"/>
    <w:rsid w:val="00BB7CB5"/>
    <w:rsid w:val="00BC1560"/>
    <w:rsid w:val="00BC1BB8"/>
    <w:rsid w:val="00BC4555"/>
    <w:rsid w:val="00BD1B1F"/>
    <w:rsid w:val="00BD465E"/>
    <w:rsid w:val="00BE03EA"/>
    <w:rsid w:val="00BE572D"/>
    <w:rsid w:val="00BE5BCE"/>
    <w:rsid w:val="00BE73A9"/>
    <w:rsid w:val="00BF07A2"/>
    <w:rsid w:val="00BF379F"/>
    <w:rsid w:val="00BF4600"/>
    <w:rsid w:val="00C00398"/>
    <w:rsid w:val="00C0155C"/>
    <w:rsid w:val="00C0319E"/>
    <w:rsid w:val="00C03B8A"/>
    <w:rsid w:val="00C03C51"/>
    <w:rsid w:val="00C13E4C"/>
    <w:rsid w:val="00C15A2A"/>
    <w:rsid w:val="00C201AD"/>
    <w:rsid w:val="00C235A2"/>
    <w:rsid w:val="00C3122F"/>
    <w:rsid w:val="00C31974"/>
    <w:rsid w:val="00C350BA"/>
    <w:rsid w:val="00C4072B"/>
    <w:rsid w:val="00C42D8B"/>
    <w:rsid w:val="00C45AEC"/>
    <w:rsid w:val="00C469E4"/>
    <w:rsid w:val="00C52E9C"/>
    <w:rsid w:val="00C546B0"/>
    <w:rsid w:val="00C64A22"/>
    <w:rsid w:val="00C65CF4"/>
    <w:rsid w:val="00C66E38"/>
    <w:rsid w:val="00C705B9"/>
    <w:rsid w:val="00C74FFF"/>
    <w:rsid w:val="00C7550F"/>
    <w:rsid w:val="00C81145"/>
    <w:rsid w:val="00C81913"/>
    <w:rsid w:val="00C861DC"/>
    <w:rsid w:val="00C86627"/>
    <w:rsid w:val="00C905C3"/>
    <w:rsid w:val="00C9266C"/>
    <w:rsid w:val="00C95460"/>
    <w:rsid w:val="00C9625A"/>
    <w:rsid w:val="00C96FB5"/>
    <w:rsid w:val="00C975CD"/>
    <w:rsid w:val="00C9799D"/>
    <w:rsid w:val="00CA1265"/>
    <w:rsid w:val="00CA1F2A"/>
    <w:rsid w:val="00CA2A71"/>
    <w:rsid w:val="00CA3143"/>
    <w:rsid w:val="00CA7520"/>
    <w:rsid w:val="00CB1E10"/>
    <w:rsid w:val="00CB72A8"/>
    <w:rsid w:val="00CB7F2B"/>
    <w:rsid w:val="00CC1966"/>
    <w:rsid w:val="00CC1FD2"/>
    <w:rsid w:val="00CC2C16"/>
    <w:rsid w:val="00CC3332"/>
    <w:rsid w:val="00CC4967"/>
    <w:rsid w:val="00CC57EB"/>
    <w:rsid w:val="00CC5FAE"/>
    <w:rsid w:val="00CD0244"/>
    <w:rsid w:val="00CD21A2"/>
    <w:rsid w:val="00CD3553"/>
    <w:rsid w:val="00CD54D7"/>
    <w:rsid w:val="00CD5F7A"/>
    <w:rsid w:val="00CE2327"/>
    <w:rsid w:val="00CE2813"/>
    <w:rsid w:val="00CE32A5"/>
    <w:rsid w:val="00CE3A6E"/>
    <w:rsid w:val="00CE7322"/>
    <w:rsid w:val="00CE7FB1"/>
    <w:rsid w:val="00CF034F"/>
    <w:rsid w:val="00CF1F11"/>
    <w:rsid w:val="00CF5122"/>
    <w:rsid w:val="00CF748A"/>
    <w:rsid w:val="00D01D32"/>
    <w:rsid w:val="00D048F1"/>
    <w:rsid w:val="00D1447B"/>
    <w:rsid w:val="00D14B07"/>
    <w:rsid w:val="00D15AC0"/>
    <w:rsid w:val="00D161FF"/>
    <w:rsid w:val="00D229EF"/>
    <w:rsid w:val="00D26B7C"/>
    <w:rsid w:val="00D26C85"/>
    <w:rsid w:val="00D32919"/>
    <w:rsid w:val="00D3500D"/>
    <w:rsid w:val="00D350BA"/>
    <w:rsid w:val="00D377CF"/>
    <w:rsid w:val="00D50E21"/>
    <w:rsid w:val="00D52421"/>
    <w:rsid w:val="00D5332B"/>
    <w:rsid w:val="00D56C78"/>
    <w:rsid w:val="00D600AD"/>
    <w:rsid w:val="00D60146"/>
    <w:rsid w:val="00D7088C"/>
    <w:rsid w:val="00D7201A"/>
    <w:rsid w:val="00D7361F"/>
    <w:rsid w:val="00D743CE"/>
    <w:rsid w:val="00D74945"/>
    <w:rsid w:val="00D7528E"/>
    <w:rsid w:val="00D7625E"/>
    <w:rsid w:val="00D90438"/>
    <w:rsid w:val="00D935CE"/>
    <w:rsid w:val="00D93EA3"/>
    <w:rsid w:val="00D94781"/>
    <w:rsid w:val="00D97A2C"/>
    <w:rsid w:val="00DA1526"/>
    <w:rsid w:val="00DA47A4"/>
    <w:rsid w:val="00DA6517"/>
    <w:rsid w:val="00DB3D71"/>
    <w:rsid w:val="00DB49F3"/>
    <w:rsid w:val="00DC1963"/>
    <w:rsid w:val="00DC1BFC"/>
    <w:rsid w:val="00DC35A7"/>
    <w:rsid w:val="00DC4133"/>
    <w:rsid w:val="00DC5B5D"/>
    <w:rsid w:val="00DC6F04"/>
    <w:rsid w:val="00DD18B3"/>
    <w:rsid w:val="00DD3016"/>
    <w:rsid w:val="00DD3BCC"/>
    <w:rsid w:val="00DD3D30"/>
    <w:rsid w:val="00DD4417"/>
    <w:rsid w:val="00DD78FE"/>
    <w:rsid w:val="00DE0508"/>
    <w:rsid w:val="00DF18C2"/>
    <w:rsid w:val="00DF4A2E"/>
    <w:rsid w:val="00DF4DD6"/>
    <w:rsid w:val="00DF59AD"/>
    <w:rsid w:val="00DF6AD4"/>
    <w:rsid w:val="00E01C5C"/>
    <w:rsid w:val="00E03113"/>
    <w:rsid w:val="00E046FB"/>
    <w:rsid w:val="00E0638A"/>
    <w:rsid w:val="00E07728"/>
    <w:rsid w:val="00E103AD"/>
    <w:rsid w:val="00E105E1"/>
    <w:rsid w:val="00E20305"/>
    <w:rsid w:val="00E25C28"/>
    <w:rsid w:val="00E30193"/>
    <w:rsid w:val="00E30F91"/>
    <w:rsid w:val="00E428E1"/>
    <w:rsid w:val="00E43396"/>
    <w:rsid w:val="00E45822"/>
    <w:rsid w:val="00E46D75"/>
    <w:rsid w:val="00E4779D"/>
    <w:rsid w:val="00E56B78"/>
    <w:rsid w:val="00E575AF"/>
    <w:rsid w:val="00E601D3"/>
    <w:rsid w:val="00E61154"/>
    <w:rsid w:val="00E67004"/>
    <w:rsid w:val="00E72182"/>
    <w:rsid w:val="00E73E50"/>
    <w:rsid w:val="00E91AB0"/>
    <w:rsid w:val="00E935AA"/>
    <w:rsid w:val="00E93F2C"/>
    <w:rsid w:val="00E979E1"/>
    <w:rsid w:val="00EA2610"/>
    <w:rsid w:val="00EA6ADE"/>
    <w:rsid w:val="00EA6F0F"/>
    <w:rsid w:val="00EA737C"/>
    <w:rsid w:val="00EA7500"/>
    <w:rsid w:val="00EB6723"/>
    <w:rsid w:val="00EC41E8"/>
    <w:rsid w:val="00EC5862"/>
    <w:rsid w:val="00ED0724"/>
    <w:rsid w:val="00ED4BF7"/>
    <w:rsid w:val="00ED7FB0"/>
    <w:rsid w:val="00EE173B"/>
    <w:rsid w:val="00EE22D6"/>
    <w:rsid w:val="00EE521D"/>
    <w:rsid w:val="00EE71F2"/>
    <w:rsid w:val="00F13DE2"/>
    <w:rsid w:val="00F14A9A"/>
    <w:rsid w:val="00F21285"/>
    <w:rsid w:val="00F2130B"/>
    <w:rsid w:val="00F27A61"/>
    <w:rsid w:val="00F42956"/>
    <w:rsid w:val="00F45DE3"/>
    <w:rsid w:val="00F53879"/>
    <w:rsid w:val="00F5459E"/>
    <w:rsid w:val="00F56B34"/>
    <w:rsid w:val="00F61C22"/>
    <w:rsid w:val="00F64748"/>
    <w:rsid w:val="00F64E6F"/>
    <w:rsid w:val="00F70988"/>
    <w:rsid w:val="00F71F4E"/>
    <w:rsid w:val="00F7321D"/>
    <w:rsid w:val="00F75698"/>
    <w:rsid w:val="00F826A9"/>
    <w:rsid w:val="00F84683"/>
    <w:rsid w:val="00F94FCE"/>
    <w:rsid w:val="00FA3D69"/>
    <w:rsid w:val="00FA5FFF"/>
    <w:rsid w:val="00FA7149"/>
    <w:rsid w:val="00FB1B0A"/>
    <w:rsid w:val="00FB234F"/>
    <w:rsid w:val="00FB2B00"/>
    <w:rsid w:val="00FB2DA0"/>
    <w:rsid w:val="00FB4CCF"/>
    <w:rsid w:val="00FC2D41"/>
    <w:rsid w:val="00FC6A90"/>
    <w:rsid w:val="00FC7214"/>
    <w:rsid w:val="00FD04EC"/>
    <w:rsid w:val="00FE5190"/>
    <w:rsid w:val="00FF2816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E7CD0"/>
  <w15:docId w15:val="{838A90FA-C7AB-A546-9098-F5B3DF5F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2E4"/>
    <w:pPr>
      <w:jc w:val="center"/>
      <w:outlineLvl w:val="0"/>
    </w:pPr>
    <w:rPr>
      <w:rFonts w:eastAsiaTheme="minorEastAs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E1"/>
  </w:style>
  <w:style w:type="paragraph" w:styleId="Footer">
    <w:name w:val="footer"/>
    <w:basedOn w:val="Normal"/>
    <w:link w:val="Foot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E1"/>
  </w:style>
  <w:style w:type="paragraph" w:styleId="BalloonText">
    <w:name w:val="Balloon Text"/>
    <w:basedOn w:val="Normal"/>
    <w:link w:val="BalloonTextChar"/>
    <w:uiPriority w:val="99"/>
    <w:semiHidden/>
    <w:unhideWhenUsed/>
    <w:rsid w:val="00E105E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05E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link w:val="DefaultChar"/>
    <w:rsid w:val="00CF51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aliases w:val="Geneva 9,Font: Geneva 9,Boston 10,f,ft,single space,(NECG) Footnote Text,Footnote Text Char1 Char,Footnote Text Char Char Char,Footnote Text Char Char Char Char Char,Footnote Text Char Char Char Char Char Char Char Char Char Char,FOOTNOTES"/>
    <w:basedOn w:val="Normal"/>
    <w:link w:val="FootnoteTextChar"/>
    <w:uiPriority w:val="99"/>
    <w:unhideWhenUsed/>
    <w:rsid w:val="002B3FB1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(NECG) Footnote Text Char,Footnote Text Char1 Char Char,Footnote Text Char Char Char Char,Footnote Text Char Char Char Char Char Char,FOOTNOTES Char"/>
    <w:link w:val="FootnoteText"/>
    <w:uiPriority w:val="99"/>
    <w:rsid w:val="002B3FB1"/>
    <w:rPr>
      <w:sz w:val="20"/>
      <w:szCs w:val="20"/>
    </w:rPr>
  </w:style>
  <w:style w:type="character" w:styleId="FootnoteReference">
    <w:name w:val="footnote reference"/>
    <w:aliases w:val="16 Point,Superscript 6 Point,ftref,(NECG) Footnote Reference,fr,Footnote Ref in FtNote,SUPERS,Ref,de nota al pie"/>
    <w:uiPriority w:val="99"/>
    <w:unhideWhenUsed/>
    <w:rsid w:val="002B3FB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8C2"/>
    <w:pPr>
      <w:ind w:left="720"/>
    </w:pPr>
  </w:style>
  <w:style w:type="character" w:styleId="Hyperlink">
    <w:name w:val="Hyperlink"/>
    <w:basedOn w:val="DefaultParagraphFont"/>
    <w:uiPriority w:val="99"/>
    <w:unhideWhenUsed/>
    <w:rsid w:val="00117126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005D1"/>
    <w:pPr>
      <w:spacing w:after="324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rsid w:val="00B005D1"/>
    <w:rPr>
      <w:sz w:val="24"/>
      <w:szCs w:val="24"/>
    </w:rPr>
  </w:style>
  <w:style w:type="character" w:customStyle="1" w:styleId="gi">
    <w:name w:val="gi"/>
    <w:basedOn w:val="DefaultParagraphFont"/>
    <w:rsid w:val="00760D2C"/>
  </w:style>
  <w:style w:type="character" w:customStyle="1" w:styleId="go">
    <w:name w:val="go"/>
    <w:basedOn w:val="DefaultParagraphFont"/>
    <w:rsid w:val="00760D2C"/>
  </w:style>
  <w:style w:type="paragraph" w:customStyle="1" w:styleId="wp-caption-text">
    <w:name w:val="wp-caption-text"/>
    <w:basedOn w:val="Normal"/>
    <w:rsid w:val="001D087F"/>
    <w:pPr>
      <w:spacing w:before="100" w:beforeAutospacing="1" w:after="180" w:line="240" w:lineRule="atLeast"/>
    </w:pPr>
    <w:rPr>
      <w:rFonts w:ascii="Helvetica" w:eastAsia="Times New Roman" w:hAnsi="Helvetica" w:cs="Helvetica"/>
      <w:color w:val="8C8C7C"/>
      <w:sz w:val="18"/>
      <w:szCs w:val="18"/>
    </w:rPr>
  </w:style>
  <w:style w:type="character" w:customStyle="1" w:styleId="imagecaption">
    <w:name w:val="image_caption"/>
    <w:basedOn w:val="DefaultParagraphFont"/>
    <w:rsid w:val="001D087F"/>
  </w:style>
  <w:style w:type="paragraph" w:styleId="NoSpacing">
    <w:name w:val="No Spacing"/>
    <w:uiPriority w:val="1"/>
    <w:qFormat/>
    <w:rsid w:val="008B36CF"/>
    <w:rPr>
      <w:rFonts w:ascii="Calibri" w:eastAsia="Times New Roman" w:hAnsi="Calibri"/>
      <w:sz w:val="22"/>
      <w:szCs w:val="22"/>
    </w:rPr>
  </w:style>
  <w:style w:type="character" w:customStyle="1" w:styleId="A5">
    <w:name w:val="A5"/>
    <w:uiPriority w:val="99"/>
    <w:rsid w:val="003B2E27"/>
    <w:rPr>
      <w:rFonts w:cs="Sansatio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1">
    <w:name w:val="A1"/>
    <w:uiPriority w:val="99"/>
    <w:rsid w:val="003B2E27"/>
    <w:rPr>
      <w:rFonts w:cs="Sansation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16840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8">
    <w:name w:val="A8"/>
    <w:uiPriority w:val="99"/>
    <w:rsid w:val="00816840"/>
    <w:rPr>
      <w:rFonts w:cs="Sansation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table" w:styleId="TableGrid">
    <w:name w:val="Table Grid"/>
    <w:basedOn w:val="TableNormal"/>
    <w:uiPriority w:val="59"/>
    <w:rsid w:val="0044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581E"/>
    <w:rPr>
      <w:b/>
      <w:bCs/>
    </w:rPr>
  </w:style>
  <w:style w:type="character" w:customStyle="1" w:styleId="apple-converted-space">
    <w:name w:val="apple-converted-space"/>
    <w:basedOn w:val="DefaultParagraphFont"/>
    <w:rsid w:val="001B581E"/>
  </w:style>
  <w:style w:type="paragraph" w:styleId="NormalWeb">
    <w:name w:val="Normal (Web)"/>
    <w:basedOn w:val="Normal"/>
    <w:uiPriority w:val="99"/>
    <w:semiHidden/>
    <w:unhideWhenUsed/>
    <w:rsid w:val="00573135"/>
    <w:pPr>
      <w:spacing w:before="100" w:beforeAutospacing="1" w:after="100" w:afterAutospacing="1"/>
    </w:pPr>
    <w:rPr>
      <w:rFonts w:eastAsia="Times New Roman"/>
    </w:rPr>
  </w:style>
  <w:style w:type="character" w:customStyle="1" w:styleId="aqj">
    <w:name w:val="aqj"/>
    <w:basedOn w:val="DefaultParagraphFont"/>
    <w:rsid w:val="00573135"/>
  </w:style>
  <w:style w:type="character" w:customStyle="1" w:styleId="Heading1Char">
    <w:name w:val="Heading 1 Char"/>
    <w:basedOn w:val="DefaultParagraphFont"/>
    <w:link w:val="Heading1"/>
    <w:uiPriority w:val="9"/>
    <w:rsid w:val="000152E4"/>
    <w:rPr>
      <w:rFonts w:eastAsiaTheme="minorEastAsia"/>
      <w:b/>
      <w:bCs/>
      <w:sz w:val="22"/>
      <w:szCs w:val="22"/>
    </w:rPr>
  </w:style>
  <w:style w:type="character" w:customStyle="1" w:styleId="DefaultChar">
    <w:name w:val="Default Char"/>
    <w:basedOn w:val="DefaultParagraphFont"/>
    <w:link w:val="Default"/>
    <w:rsid w:val="000152E4"/>
    <w:rPr>
      <w:rFonts w:ascii="Calibri" w:eastAsia="Calibri" w:hAnsi="Calibri" w:cs="Calibri"/>
      <w:color w:val="000000"/>
      <w:sz w:val="24"/>
      <w:szCs w:val="24"/>
    </w:rPr>
  </w:style>
  <w:style w:type="paragraph" w:customStyle="1" w:styleId="Outline01L1">
    <w:name w:val="Outline01_L1"/>
    <w:basedOn w:val="Normal"/>
    <w:link w:val="Outline01L1Char"/>
    <w:rsid w:val="000152E4"/>
    <w:pPr>
      <w:numPr>
        <w:numId w:val="32"/>
      </w:numPr>
      <w:spacing w:after="240"/>
      <w:outlineLvl w:val="0"/>
    </w:pPr>
    <w:rPr>
      <w:rFonts w:ascii="Calibri" w:eastAsia="Times New Roman" w:hAnsi="Calibri" w:cs="Calibri"/>
      <w:color w:val="000000"/>
    </w:rPr>
  </w:style>
  <w:style w:type="character" w:customStyle="1" w:styleId="Outline01L1Char">
    <w:name w:val="Outline01_L1 Char"/>
    <w:basedOn w:val="DefaultChar"/>
    <w:link w:val="Outline01L1"/>
    <w:rsid w:val="000152E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Outline01L2">
    <w:name w:val="Outline01_L2"/>
    <w:basedOn w:val="Outline01L1"/>
    <w:link w:val="Outline01L2Char"/>
    <w:rsid w:val="000152E4"/>
    <w:pPr>
      <w:numPr>
        <w:ilvl w:val="1"/>
      </w:numPr>
      <w:outlineLvl w:val="1"/>
    </w:pPr>
  </w:style>
  <w:style w:type="character" w:customStyle="1" w:styleId="Outline01L2Char">
    <w:name w:val="Outline01_L2 Char"/>
    <w:basedOn w:val="DefaultChar"/>
    <w:link w:val="Outline01L2"/>
    <w:rsid w:val="000152E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Outline01L3">
    <w:name w:val="Outline01_L3"/>
    <w:basedOn w:val="Outline01L2"/>
    <w:rsid w:val="000152E4"/>
    <w:pPr>
      <w:numPr>
        <w:ilvl w:val="2"/>
      </w:numPr>
      <w:tabs>
        <w:tab w:val="clear" w:pos="2160"/>
        <w:tab w:val="num" w:pos="360"/>
      </w:tabs>
      <w:ind w:left="2880" w:hanging="360"/>
      <w:outlineLvl w:val="2"/>
    </w:pPr>
  </w:style>
  <w:style w:type="paragraph" w:customStyle="1" w:styleId="Outline01L4">
    <w:name w:val="Outline01_L4"/>
    <w:basedOn w:val="Outline01L3"/>
    <w:rsid w:val="000152E4"/>
    <w:pPr>
      <w:numPr>
        <w:ilvl w:val="3"/>
      </w:numPr>
      <w:tabs>
        <w:tab w:val="clear" w:pos="2880"/>
        <w:tab w:val="num" w:pos="360"/>
      </w:tabs>
      <w:ind w:left="3600" w:hanging="360"/>
      <w:outlineLvl w:val="3"/>
    </w:pPr>
  </w:style>
  <w:style w:type="paragraph" w:customStyle="1" w:styleId="Outline01L5">
    <w:name w:val="Outline01_L5"/>
    <w:basedOn w:val="Outline01L4"/>
    <w:rsid w:val="000152E4"/>
    <w:pPr>
      <w:numPr>
        <w:ilvl w:val="4"/>
      </w:numPr>
      <w:tabs>
        <w:tab w:val="clear" w:pos="3600"/>
        <w:tab w:val="num" w:pos="360"/>
      </w:tabs>
      <w:ind w:left="4320" w:hanging="360"/>
      <w:outlineLvl w:val="4"/>
    </w:pPr>
  </w:style>
  <w:style w:type="paragraph" w:customStyle="1" w:styleId="Outline01L6">
    <w:name w:val="Outline01_L6"/>
    <w:basedOn w:val="Outline01L5"/>
    <w:rsid w:val="000152E4"/>
    <w:pPr>
      <w:numPr>
        <w:ilvl w:val="5"/>
      </w:numPr>
      <w:tabs>
        <w:tab w:val="clear" w:pos="4320"/>
        <w:tab w:val="num" w:pos="360"/>
      </w:tabs>
      <w:ind w:left="5040" w:hanging="360"/>
      <w:outlineLvl w:val="5"/>
    </w:pPr>
  </w:style>
  <w:style w:type="paragraph" w:customStyle="1" w:styleId="Outline01L7">
    <w:name w:val="Outline01_L7"/>
    <w:basedOn w:val="Outline01L6"/>
    <w:rsid w:val="000152E4"/>
    <w:pPr>
      <w:numPr>
        <w:ilvl w:val="6"/>
      </w:numPr>
      <w:tabs>
        <w:tab w:val="clear" w:pos="5040"/>
        <w:tab w:val="num" w:pos="360"/>
      </w:tabs>
      <w:ind w:left="5760" w:hanging="360"/>
      <w:outlineLvl w:val="6"/>
    </w:pPr>
  </w:style>
  <w:style w:type="paragraph" w:customStyle="1" w:styleId="Outline01L8">
    <w:name w:val="Outline01_L8"/>
    <w:basedOn w:val="Outline01L7"/>
    <w:rsid w:val="000152E4"/>
    <w:pPr>
      <w:numPr>
        <w:ilvl w:val="7"/>
      </w:numPr>
      <w:tabs>
        <w:tab w:val="clear" w:pos="5760"/>
        <w:tab w:val="num" w:pos="360"/>
      </w:tabs>
      <w:ind w:left="6480" w:hanging="360"/>
      <w:outlineLvl w:val="7"/>
    </w:pPr>
  </w:style>
  <w:style w:type="paragraph" w:customStyle="1" w:styleId="Outline01L9">
    <w:name w:val="Outline01_L9"/>
    <w:basedOn w:val="Outline01L8"/>
    <w:next w:val="Normal"/>
    <w:rsid w:val="000152E4"/>
    <w:pPr>
      <w:keepNext/>
      <w:numPr>
        <w:ilvl w:val="8"/>
      </w:numPr>
      <w:tabs>
        <w:tab w:val="clear" w:pos="720"/>
        <w:tab w:val="num" w:pos="360"/>
      </w:tabs>
      <w:ind w:left="7200" w:hanging="360"/>
      <w:jc w:val="center"/>
      <w:outlineLvl w:val="8"/>
    </w:pPr>
    <w:rPr>
      <w:b/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E06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3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0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5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3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27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8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0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4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65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63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27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3779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6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08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813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2340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996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671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040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2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9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4717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5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55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5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74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364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7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6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1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85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4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7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65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9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2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678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894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11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459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76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4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61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316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22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41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369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903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3670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219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3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88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597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04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288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D047B8-7B2C-4C99-9C95-C287EC38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 And Whistle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 DOCK</dc:creator>
  <cp:lastModifiedBy>Christine F. Neves Duncan</cp:lastModifiedBy>
  <cp:revision>2</cp:revision>
  <cp:lastPrinted>2015-12-03T21:19:00Z</cp:lastPrinted>
  <dcterms:created xsi:type="dcterms:W3CDTF">2021-09-10T09:11:00Z</dcterms:created>
  <dcterms:modified xsi:type="dcterms:W3CDTF">2021-09-10T09:11:00Z</dcterms:modified>
</cp:coreProperties>
</file>